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BA9" w:rsidRPr="001E1474" w:rsidRDefault="00C70BA9" w:rsidP="00C70BA9">
      <w:pPr>
        <w:spacing w:after="0" w:line="240" w:lineRule="auto"/>
        <w:jc w:val="center"/>
        <w:rPr>
          <w:b/>
          <w:sz w:val="32"/>
        </w:rPr>
      </w:pPr>
      <w:r w:rsidRPr="001E1474">
        <w:rPr>
          <w:b/>
          <w:sz w:val="32"/>
        </w:rPr>
        <w:t>ΕΝΟΤΗΤΑ 4</w:t>
      </w:r>
    </w:p>
    <w:p w:rsidR="00C70BA9" w:rsidRPr="001E1474" w:rsidRDefault="00C70BA9" w:rsidP="00C70BA9">
      <w:pPr>
        <w:spacing w:after="0" w:line="240" w:lineRule="auto"/>
        <w:jc w:val="center"/>
        <w:rPr>
          <w:b/>
          <w:sz w:val="32"/>
        </w:rPr>
      </w:pPr>
      <w:r w:rsidRPr="001E1474">
        <w:rPr>
          <w:b/>
          <w:sz w:val="32"/>
        </w:rPr>
        <w:t>Σ/Κ</w:t>
      </w:r>
    </w:p>
    <w:p w:rsidR="00C70BA9" w:rsidRPr="000D185B" w:rsidRDefault="00C70BA9" w:rsidP="00C70BA9">
      <w:pPr>
        <w:tabs>
          <w:tab w:val="left" w:pos="1200"/>
          <w:tab w:val="center" w:pos="4153"/>
        </w:tabs>
        <w:spacing w:after="0" w:line="240" w:lineRule="auto"/>
        <w:jc w:val="center"/>
        <w:rPr>
          <w:b/>
          <w:sz w:val="28"/>
          <w:szCs w:val="28"/>
        </w:rPr>
      </w:pPr>
      <w:r w:rsidRPr="00DD2A72">
        <w:rPr>
          <w:b/>
          <w:sz w:val="28"/>
          <w:szCs w:val="28"/>
        </w:rPr>
        <w:t>ΣΑΒΒΑΤΟ</w:t>
      </w:r>
      <w:r w:rsidRPr="000D185B">
        <w:rPr>
          <w:b/>
          <w:sz w:val="28"/>
          <w:szCs w:val="28"/>
        </w:rPr>
        <w:t xml:space="preserve">  12/05</w:t>
      </w:r>
    </w:p>
    <w:p w:rsidR="00C70BA9" w:rsidRPr="001E1474" w:rsidRDefault="00C70BA9" w:rsidP="00C70BA9">
      <w:pPr>
        <w:tabs>
          <w:tab w:val="left" w:pos="1200"/>
          <w:tab w:val="center" w:pos="4153"/>
        </w:tabs>
        <w:spacing w:after="0" w:line="240" w:lineRule="auto"/>
        <w:jc w:val="center"/>
        <w:rPr>
          <w:b/>
          <w:color w:val="0000FF"/>
          <w:sz w:val="96"/>
        </w:rPr>
      </w:pPr>
      <w:r w:rsidRPr="001E1474">
        <w:rPr>
          <w:b/>
          <w:color w:val="0000FF"/>
          <w:sz w:val="24"/>
          <w:u w:val="single"/>
        </w:rPr>
        <w:t xml:space="preserve">Κίνητρα και μάθηση: </w:t>
      </w:r>
      <w:r w:rsidRPr="001E1474">
        <w:rPr>
          <w:rFonts w:cs="Helvetica"/>
          <w:b/>
          <w:color w:val="0000FF"/>
          <w:sz w:val="24"/>
          <w:u w:val="single"/>
        </w:rPr>
        <w:t>Εσωτερικά και εξωτερικά κίνητρα - Οι έννοιες της αυτο-αντίληψης και της αυτο- εκτίμησης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4"/>
        <w:gridCol w:w="3543"/>
        <w:gridCol w:w="5103"/>
      </w:tblGrid>
      <w:tr w:rsidR="00C70BA9" w:rsidRPr="0031084F" w:rsidTr="00F10DE0">
        <w:tc>
          <w:tcPr>
            <w:tcW w:w="1844" w:type="dxa"/>
          </w:tcPr>
          <w:p w:rsidR="00C70BA9" w:rsidRPr="0031084F" w:rsidRDefault="00C70BA9" w:rsidP="00824D22">
            <w:pPr>
              <w:spacing w:after="0" w:line="240" w:lineRule="auto"/>
              <w:jc w:val="center"/>
              <w:rPr>
                <w:b/>
              </w:rPr>
            </w:pPr>
            <w:r w:rsidRPr="00BF264E">
              <w:rPr>
                <w:rFonts w:ascii="Cambria" w:hAnsi="Cambria" w:cs="Arial"/>
                <w:b/>
              </w:rPr>
              <w:t>10:00-10:15</w:t>
            </w:r>
          </w:p>
        </w:tc>
        <w:tc>
          <w:tcPr>
            <w:tcW w:w="8646" w:type="dxa"/>
            <w:gridSpan w:val="2"/>
          </w:tcPr>
          <w:p w:rsidR="00C70BA9" w:rsidRPr="001E7BEF" w:rsidRDefault="00C70BA9" w:rsidP="00824D22">
            <w:pPr>
              <w:spacing w:after="0" w:line="240" w:lineRule="auto"/>
              <w:jc w:val="center"/>
              <w:rPr>
                <w:b/>
                <w:color w:val="C00000"/>
              </w:rPr>
            </w:pPr>
            <w:r w:rsidRPr="001E7BEF">
              <w:rPr>
                <w:rFonts w:ascii="Cambria" w:hAnsi="Cambria" w:cs="Arial"/>
                <w:b/>
                <w:color w:val="C00000"/>
              </w:rPr>
              <w:t>Προσέλευση συμμετεχόντων</w:t>
            </w:r>
          </w:p>
        </w:tc>
      </w:tr>
      <w:tr w:rsidR="00C70BA9" w:rsidRPr="0031084F" w:rsidTr="00F10DE0">
        <w:tc>
          <w:tcPr>
            <w:tcW w:w="1844" w:type="dxa"/>
          </w:tcPr>
          <w:p w:rsidR="00C70BA9" w:rsidRPr="0031084F" w:rsidRDefault="00C70BA9" w:rsidP="00F10DE0">
            <w:pPr>
              <w:spacing w:after="0" w:line="240" w:lineRule="auto"/>
              <w:rPr>
                <w:b/>
              </w:rPr>
            </w:pPr>
          </w:p>
        </w:tc>
        <w:tc>
          <w:tcPr>
            <w:tcW w:w="3543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 w:rsidRPr="0031084F">
              <w:rPr>
                <w:b/>
              </w:rPr>
              <w:t>ΕΝΟΤΗΤΑ</w:t>
            </w:r>
          </w:p>
        </w:tc>
        <w:tc>
          <w:tcPr>
            <w:tcW w:w="5103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ΕΙΣΗΓΗΤΗΣ</w:t>
            </w:r>
          </w:p>
        </w:tc>
      </w:tr>
      <w:tr w:rsidR="00C70BA9" w:rsidRPr="00E83D0C" w:rsidTr="00F10DE0">
        <w:trPr>
          <w:trHeight w:val="1868"/>
        </w:trPr>
        <w:tc>
          <w:tcPr>
            <w:tcW w:w="1844" w:type="dxa"/>
          </w:tcPr>
          <w:p w:rsidR="00C70BA9" w:rsidRDefault="00C70BA9" w:rsidP="00F10DE0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en-US"/>
              </w:rPr>
            </w:pPr>
          </w:p>
          <w:p w:rsidR="00C70BA9" w:rsidRDefault="00C70BA9" w:rsidP="00F10DE0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en-US"/>
              </w:rPr>
            </w:pPr>
          </w:p>
          <w:p w:rsidR="00C70BA9" w:rsidRPr="0031084F" w:rsidRDefault="00C70BA9" w:rsidP="00F10DE0">
            <w:pPr>
              <w:spacing w:after="0" w:line="240" w:lineRule="auto"/>
              <w:jc w:val="center"/>
            </w:pPr>
            <w:r>
              <w:rPr>
                <w:rFonts w:ascii="Cambria" w:hAnsi="Cambria" w:cs="Arial"/>
                <w:b/>
              </w:rPr>
              <w:t>10</w:t>
            </w:r>
            <w:r w:rsidRPr="0031084F">
              <w:rPr>
                <w:rFonts w:ascii="Cambria" w:hAnsi="Cambria" w:cs="Arial"/>
                <w:b/>
              </w:rPr>
              <w:t>:15-1</w:t>
            </w:r>
            <w:r>
              <w:rPr>
                <w:rFonts w:ascii="Cambria" w:hAnsi="Cambria" w:cs="Arial"/>
                <w:b/>
              </w:rPr>
              <w:t>1</w:t>
            </w:r>
            <w:r w:rsidRPr="0031084F">
              <w:rPr>
                <w:rFonts w:ascii="Cambria" w:hAnsi="Cambria" w:cs="Arial"/>
                <w:b/>
              </w:rPr>
              <w:t>:25</w:t>
            </w:r>
          </w:p>
          <w:p w:rsidR="00C70BA9" w:rsidRPr="0031084F" w:rsidRDefault="00C70BA9" w:rsidP="00F10DE0">
            <w:pPr>
              <w:spacing w:after="0" w:line="240" w:lineRule="auto"/>
              <w:jc w:val="center"/>
            </w:pPr>
          </w:p>
        </w:tc>
        <w:tc>
          <w:tcPr>
            <w:tcW w:w="3543" w:type="dxa"/>
            <w:vAlign w:val="center"/>
          </w:tcPr>
          <w:p w:rsidR="00C70BA9" w:rsidRPr="008A051F" w:rsidRDefault="00C70BA9" w:rsidP="008A051F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051F">
              <w:rPr>
                <w:rFonts w:ascii="Times New Roman" w:hAnsi="Times New Roman"/>
                <w:bCs/>
                <w:sz w:val="24"/>
                <w:szCs w:val="24"/>
              </w:rPr>
              <w:t>Το κίνητρο επίτευξης και η θεωρία αιτιακών αποδόσεων</w:t>
            </w:r>
          </w:p>
          <w:p w:rsidR="00C70BA9" w:rsidRPr="00AD2340" w:rsidRDefault="00C70BA9" w:rsidP="008A051F">
            <w:pPr>
              <w:spacing w:after="0" w:line="240" w:lineRule="auto"/>
              <w:ind w:left="72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0D185B" w:rsidRPr="00CC5209" w:rsidRDefault="000D185B" w:rsidP="000D185B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/>
                <w:b/>
                <w:color w:val="3333FF"/>
                <w:kern w:val="1"/>
                <w:sz w:val="24"/>
                <w:szCs w:val="24"/>
                <w:lang w:eastAsia="hi-IN" w:bidi="hi-IN"/>
              </w:rPr>
            </w:pPr>
            <w:r w:rsidRPr="00CC5209">
              <w:rPr>
                <w:rFonts w:ascii="Times New Roman" w:eastAsia="SimSun" w:hAnsi="Times New Roman"/>
                <w:b/>
                <w:color w:val="3333FF"/>
                <w:kern w:val="1"/>
                <w:sz w:val="24"/>
                <w:szCs w:val="24"/>
                <w:lang w:eastAsia="hi-IN" w:bidi="hi-IN"/>
              </w:rPr>
              <w:t>Παναγιώτης Κορδούτης</w:t>
            </w:r>
          </w:p>
          <w:p w:rsidR="000D185B" w:rsidRPr="00824D22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SimSun" w:hAnsi="Times New Roman"/>
                <w:i/>
                <w:kern w:val="1"/>
                <w:sz w:val="20"/>
                <w:szCs w:val="24"/>
                <w:lang w:eastAsia="hi-IN" w:bidi="hi-IN"/>
              </w:rPr>
            </w:pPr>
            <w:r w:rsidRPr="00824D22">
              <w:rPr>
                <w:rFonts w:ascii="Times New Roman" w:eastAsia="SimSun" w:hAnsi="Times New Roman"/>
                <w:b/>
                <w:kern w:val="1"/>
                <w:sz w:val="20"/>
                <w:szCs w:val="24"/>
                <w:lang w:eastAsia="hi-IN" w:bidi="hi-IN"/>
              </w:rPr>
              <w:t>Καθηγητής</w:t>
            </w:r>
            <w:r w:rsidRPr="00824D22">
              <w:rPr>
                <w:rFonts w:ascii="Times New Roman" w:eastAsia="SimSun" w:hAnsi="Times New Roman"/>
                <w:kern w:val="1"/>
                <w:sz w:val="20"/>
                <w:szCs w:val="24"/>
                <w:lang w:eastAsia="hi-IN" w:bidi="hi-IN"/>
              </w:rPr>
              <w:t>Κοινωνικής Ψυχολογίας των Διαπροσωπικών Σχέσεων του Τμήματος Ψυχολογίας του Παντείου Πανεπιστημίου</w:t>
            </w:r>
          </w:p>
          <w:p w:rsidR="000D185B" w:rsidRPr="00CC5209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24"/>
                <w:szCs w:val="24"/>
                <w:lang w:eastAsia="el-GR"/>
              </w:rPr>
            </w:pPr>
            <w:r w:rsidRPr="00CC5209">
              <w:rPr>
                <w:rFonts w:ascii="Times New Roman" w:eastAsia="Times New Roman" w:hAnsi="Times New Roman"/>
                <w:b/>
                <w:bCs/>
                <w:iCs/>
                <w:color w:val="0000FF"/>
                <w:sz w:val="24"/>
                <w:szCs w:val="24"/>
                <w:lang w:eastAsia="el-GR"/>
              </w:rPr>
              <w:t>Κωνσταντίνος Χρήστος Δαουλτζής</w:t>
            </w:r>
          </w:p>
          <w:p w:rsidR="000D185B" w:rsidRPr="00824D22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</w:pPr>
            <w:r w:rsidRPr="00CC5209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24"/>
                <w:szCs w:val="24"/>
                <w:lang w:eastAsia="el-GR"/>
              </w:rPr>
              <w:t>​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Υπ. Διδάκτορας Κοινωνικής Ψυχολογίας, ​</w:t>
            </w:r>
          </w:p>
          <w:p w:rsidR="000D185B" w:rsidRPr="00824D22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</w:pP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Πάντειο Πανεπιστήμιο</w:t>
            </w:r>
          </w:p>
          <w:p w:rsidR="00C70BA9" w:rsidRPr="001E1474" w:rsidRDefault="000D185B" w:rsidP="001E1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el-GR"/>
              </w:rPr>
            </w:pP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val="en-US" w:eastAsia="el-GR"/>
              </w:rPr>
              <w:t>MSc 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Νευροψυχολογίας, 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val="en-US" w:eastAsia="el-GR"/>
              </w:rPr>
              <w:t>Vrije Universiteit Amsterdam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, Πτυχίο Ψυχολογίας Α.Π.Θ., Ψυχολόγος</w:t>
            </w:r>
          </w:p>
        </w:tc>
      </w:tr>
      <w:tr w:rsidR="00C70BA9" w:rsidRPr="0031084F" w:rsidTr="00824D22">
        <w:trPr>
          <w:trHeight w:val="295"/>
        </w:trPr>
        <w:tc>
          <w:tcPr>
            <w:tcW w:w="1844" w:type="dxa"/>
          </w:tcPr>
          <w:p w:rsidR="00C70BA9" w:rsidRPr="001E7BEF" w:rsidRDefault="00C70BA9" w:rsidP="00824D22">
            <w:pPr>
              <w:spacing w:after="0" w:line="240" w:lineRule="auto"/>
              <w:jc w:val="center"/>
              <w:rPr>
                <w:color w:val="C00000"/>
                <w:sz w:val="28"/>
                <w:szCs w:val="28"/>
              </w:rPr>
            </w:pPr>
            <w:r w:rsidRPr="001E1474">
              <w:rPr>
                <w:rFonts w:ascii="Cambria" w:hAnsi="Cambria" w:cs="Arial"/>
                <w:b/>
                <w:color w:val="C00000"/>
                <w:sz w:val="24"/>
                <w:szCs w:val="28"/>
              </w:rPr>
              <w:t>11:25-11:45</w:t>
            </w:r>
          </w:p>
        </w:tc>
        <w:tc>
          <w:tcPr>
            <w:tcW w:w="8646" w:type="dxa"/>
            <w:gridSpan w:val="2"/>
          </w:tcPr>
          <w:p w:rsidR="00C70BA9" w:rsidRPr="001E7BEF" w:rsidRDefault="00C70BA9" w:rsidP="00824D22">
            <w:pPr>
              <w:spacing w:after="0" w:line="240" w:lineRule="auto"/>
              <w:jc w:val="center"/>
              <w:rPr>
                <w:b/>
                <w:color w:val="C00000"/>
                <w:sz w:val="28"/>
                <w:szCs w:val="28"/>
              </w:rPr>
            </w:pPr>
            <w:r w:rsidRPr="001E7BEF">
              <w:rPr>
                <w:b/>
                <w:color w:val="C00000"/>
                <w:sz w:val="28"/>
                <w:szCs w:val="28"/>
              </w:rPr>
              <w:t>ΔΙΑΛΕΙΜΜΑ</w:t>
            </w:r>
          </w:p>
        </w:tc>
      </w:tr>
      <w:tr w:rsidR="00C70BA9" w:rsidRPr="0031084F" w:rsidTr="00F10DE0">
        <w:tc>
          <w:tcPr>
            <w:tcW w:w="1844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 w:rsidRPr="0031084F">
              <w:rPr>
                <w:b/>
              </w:rPr>
              <w:t>ΕΝΟΤΗΤΑ</w:t>
            </w:r>
          </w:p>
        </w:tc>
        <w:tc>
          <w:tcPr>
            <w:tcW w:w="5103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ΕΙΣΗΓΗΤΗΣ</w:t>
            </w:r>
          </w:p>
        </w:tc>
      </w:tr>
      <w:tr w:rsidR="00C70BA9" w:rsidRPr="007F5734" w:rsidTr="00F10DE0">
        <w:tc>
          <w:tcPr>
            <w:tcW w:w="1844" w:type="dxa"/>
          </w:tcPr>
          <w:p w:rsidR="00C70BA9" w:rsidRPr="0031084F" w:rsidRDefault="00C70BA9" w:rsidP="00F10DE0">
            <w:pPr>
              <w:spacing w:after="0" w:line="240" w:lineRule="auto"/>
              <w:jc w:val="center"/>
            </w:pPr>
          </w:p>
          <w:p w:rsidR="00C70BA9" w:rsidRPr="0031084F" w:rsidRDefault="00C70BA9" w:rsidP="00F10DE0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r w:rsidRPr="0031084F">
              <w:rPr>
                <w:rFonts w:ascii="Cambria" w:hAnsi="Cambria" w:cs="Arial"/>
                <w:b/>
              </w:rPr>
              <w:t>1</w:t>
            </w:r>
            <w:r>
              <w:rPr>
                <w:rFonts w:ascii="Cambria" w:hAnsi="Cambria" w:cs="Arial"/>
                <w:b/>
              </w:rPr>
              <w:t>1</w:t>
            </w:r>
            <w:r w:rsidRPr="0031084F">
              <w:rPr>
                <w:rFonts w:ascii="Cambria" w:hAnsi="Cambria" w:cs="Arial"/>
                <w:b/>
              </w:rPr>
              <w:t>:45-1</w:t>
            </w:r>
            <w:r>
              <w:rPr>
                <w:rFonts w:ascii="Cambria" w:hAnsi="Cambria" w:cs="Arial"/>
                <w:b/>
              </w:rPr>
              <w:t>2</w:t>
            </w:r>
            <w:r w:rsidRPr="0031084F">
              <w:rPr>
                <w:rFonts w:ascii="Cambria" w:hAnsi="Cambria" w:cs="Arial"/>
                <w:b/>
              </w:rPr>
              <w:t>:55</w:t>
            </w:r>
          </w:p>
          <w:p w:rsidR="00C70BA9" w:rsidRPr="0031084F" w:rsidRDefault="00C70BA9" w:rsidP="00F10DE0">
            <w:pPr>
              <w:spacing w:after="0" w:line="240" w:lineRule="auto"/>
              <w:jc w:val="center"/>
            </w:pPr>
          </w:p>
        </w:tc>
        <w:tc>
          <w:tcPr>
            <w:tcW w:w="3543" w:type="dxa"/>
          </w:tcPr>
          <w:p w:rsidR="001E1474" w:rsidRDefault="001E1474" w:rsidP="001E1474">
            <w:pPr>
              <w:pStyle w:val="Web"/>
              <w:spacing w:before="0" w:beforeAutospacing="0" w:after="0" w:afterAutospacing="0"/>
              <w:ind w:left="720"/>
            </w:pPr>
          </w:p>
          <w:p w:rsidR="00C70BA9" w:rsidRPr="00AD2340" w:rsidRDefault="00C70BA9" w:rsidP="00C70BA9">
            <w:pPr>
              <w:pStyle w:val="Web"/>
              <w:numPr>
                <w:ilvl w:val="0"/>
                <w:numId w:val="1"/>
              </w:numPr>
              <w:spacing w:before="0" w:beforeAutospacing="0" w:after="0" w:afterAutospacing="0"/>
            </w:pPr>
            <w:r w:rsidRPr="00C65672">
              <w:t>Διαστάσεις των αιτιακών αποδόσεων.</w:t>
            </w:r>
          </w:p>
        </w:tc>
        <w:tc>
          <w:tcPr>
            <w:tcW w:w="5103" w:type="dxa"/>
            <w:vAlign w:val="center"/>
          </w:tcPr>
          <w:p w:rsidR="000D185B" w:rsidRPr="00CC5209" w:rsidRDefault="000D185B" w:rsidP="001E1474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/>
                <w:b/>
                <w:color w:val="3333FF"/>
                <w:kern w:val="1"/>
                <w:sz w:val="24"/>
                <w:szCs w:val="24"/>
                <w:lang w:eastAsia="hi-IN" w:bidi="hi-IN"/>
              </w:rPr>
            </w:pPr>
            <w:r w:rsidRPr="00CC5209">
              <w:rPr>
                <w:rFonts w:ascii="Times New Roman" w:eastAsia="SimSun" w:hAnsi="Times New Roman"/>
                <w:b/>
                <w:color w:val="3333FF"/>
                <w:kern w:val="1"/>
                <w:sz w:val="24"/>
                <w:szCs w:val="24"/>
                <w:lang w:eastAsia="hi-IN" w:bidi="hi-IN"/>
              </w:rPr>
              <w:t>Παναγιώτης Κορδούτης</w:t>
            </w:r>
          </w:p>
          <w:p w:rsidR="000D185B" w:rsidRPr="00824D22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SimSun" w:hAnsi="Times New Roman"/>
                <w:i/>
                <w:kern w:val="1"/>
                <w:sz w:val="20"/>
                <w:szCs w:val="24"/>
                <w:lang w:eastAsia="hi-IN" w:bidi="hi-IN"/>
              </w:rPr>
            </w:pPr>
            <w:r w:rsidRPr="00824D22">
              <w:rPr>
                <w:rFonts w:ascii="Times New Roman" w:eastAsia="SimSun" w:hAnsi="Times New Roman"/>
                <w:b/>
                <w:kern w:val="1"/>
                <w:sz w:val="20"/>
                <w:szCs w:val="24"/>
                <w:lang w:eastAsia="hi-IN" w:bidi="hi-IN"/>
              </w:rPr>
              <w:t>Καθηγητής</w:t>
            </w:r>
            <w:r w:rsidRPr="00824D22">
              <w:rPr>
                <w:rFonts w:ascii="Times New Roman" w:eastAsia="SimSun" w:hAnsi="Times New Roman"/>
                <w:kern w:val="1"/>
                <w:sz w:val="20"/>
                <w:szCs w:val="24"/>
                <w:lang w:eastAsia="hi-IN" w:bidi="hi-IN"/>
              </w:rPr>
              <w:t>Κοινωνικής Ψυχολογίας των Διαπροσωπικών Σχέσεων του Τμήματος Ψυχολογίας του Παντείου Πανεπιστημίου</w:t>
            </w:r>
          </w:p>
          <w:p w:rsidR="000D185B" w:rsidRPr="00CC5209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24"/>
                <w:szCs w:val="24"/>
                <w:lang w:eastAsia="el-GR"/>
              </w:rPr>
            </w:pPr>
            <w:r w:rsidRPr="00CC5209">
              <w:rPr>
                <w:rFonts w:ascii="Times New Roman" w:eastAsia="Times New Roman" w:hAnsi="Times New Roman"/>
                <w:b/>
                <w:bCs/>
                <w:iCs/>
                <w:color w:val="0000FF"/>
                <w:sz w:val="24"/>
                <w:szCs w:val="24"/>
                <w:lang w:eastAsia="el-GR"/>
              </w:rPr>
              <w:t>Κωνσταντίνος Χρήστος Δαουλτζής</w:t>
            </w:r>
          </w:p>
          <w:p w:rsidR="000D185B" w:rsidRPr="00824D22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</w:pPr>
            <w:r w:rsidRPr="00CC5209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24"/>
                <w:szCs w:val="24"/>
                <w:lang w:eastAsia="el-GR"/>
              </w:rPr>
              <w:t>​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Υπ. Διδάκτορας Κοινωνικής Ψυχολογίας, ​</w:t>
            </w:r>
          </w:p>
          <w:p w:rsidR="000D185B" w:rsidRPr="00824D22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</w:pP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Πάντειο Πανεπιστήμιο</w:t>
            </w:r>
          </w:p>
          <w:p w:rsidR="00C70BA9" w:rsidRPr="001E1474" w:rsidRDefault="000D185B" w:rsidP="001E1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el-GR"/>
              </w:rPr>
            </w:pP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val="en-US" w:eastAsia="el-GR"/>
              </w:rPr>
              <w:t>MSc 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Νευροψυχολογίας, 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val="en-US" w:eastAsia="el-GR"/>
              </w:rPr>
              <w:t>Vrije Universiteit Amsterdam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, Πτυχίο Ψυχολογίας Α.Π.Θ., Ψυχολόγος</w:t>
            </w:r>
          </w:p>
        </w:tc>
      </w:tr>
      <w:tr w:rsidR="00C70BA9" w:rsidRPr="0031084F" w:rsidTr="00F10DE0">
        <w:tc>
          <w:tcPr>
            <w:tcW w:w="1844" w:type="dxa"/>
          </w:tcPr>
          <w:p w:rsidR="00C70BA9" w:rsidRPr="001E7BEF" w:rsidRDefault="00C70BA9" w:rsidP="00824D22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C00000"/>
                <w:sz w:val="28"/>
                <w:szCs w:val="28"/>
              </w:rPr>
            </w:pPr>
            <w:r w:rsidRPr="001E1474">
              <w:rPr>
                <w:rFonts w:ascii="Cambria" w:hAnsi="Cambria" w:cs="Arial"/>
                <w:b/>
                <w:color w:val="C00000"/>
                <w:sz w:val="24"/>
                <w:szCs w:val="28"/>
              </w:rPr>
              <w:t>12:55-13:25</w:t>
            </w:r>
          </w:p>
        </w:tc>
        <w:tc>
          <w:tcPr>
            <w:tcW w:w="8646" w:type="dxa"/>
            <w:gridSpan w:val="2"/>
            <w:vAlign w:val="center"/>
          </w:tcPr>
          <w:p w:rsidR="00C70BA9" w:rsidRPr="001E7BEF" w:rsidRDefault="00C70BA9" w:rsidP="00824D22">
            <w:pPr>
              <w:spacing w:after="0" w:line="240" w:lineRule="auto"/>
              <w:jc w:val="center"/>
              <w:rPr>
                <w:b/>
                <w:color w:val="C00000"/>
                <w:sz w:val="28"/>
                <w:szCs w:val="28"/>
              </w:rPr>
            </w:pPr>
            <w:r w:rsidRPr="001E7BEF">
              <w:rPr>
                <w:b/>
                <w:color w:val="C00000"/>
                <w:sz w:val="28"/>
                <w:szCs w:val="28"/>
              </w:rPr>
              <w:t>ΔΙΑΛΕΙΜΜΑ</w:t>
            </w:r>
          </w:p>
        </w:tc>
      </w:tr>
      <w:tr w:rsidR="00C70BA9" w:rsidRPr="0031084F" w:rsidTr="00F10DE0">
        <w:tc>
          <w:tcPr>
            <w:tcW w:w="1844" w:type="dxa"/>
          </w:tcPr>
          <w:p w:rsidR="00C70BA9" w:rsidRPr="001E7BEF" w:rsidRDefault="00C70BA9" w:rsidP="00F10DE0">
            <w:pPr>
              <w:spacing w:after="0" w:line="240" w:lineRule="auto"/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 w:rsidRPr="0031084F">
              <w:rPr>
                <w:b/>
              </w:rPr>
              <w:t>ΕΝΟΤΗΤΑ</w:t>
            </w:r>
          </w:p>
        </w:tc>
        <w:tc>
          <w:tcPr>
            <w:tcW w:w="5103" w:type="dxa"/>
            <w:vAlign w:val="center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ΕΙΣΗΓΗΤΗΣ</w:t>
            </w:r>
          </w:p>
        </w:tc>
      </w:tr>
      <w:tr w:rsidR="00C70BA9" w:rsidRPr="007F5734" w:rsidTr="00F10DE0">
        <w:tc>
          <w:tcPr>
            <w:tcW w:w="1844" w:type="dxa"/>
          </w:tcPr>
          <w:p w:rsidR="00C70BA9" w:rsidRPr="0031084F" w:rsidRDefault="00C70BA9" w:rsidP="00F10DE0">
            <w:pPr>
              <w:spacing w:after="0" w:line="240" w:lineRule="auto"/>
              <w:jc w:val="center"/>
            </w:pPr>
          </w:p>
          <w:p w:rsidR="00C70BA9" w:rsidRPr="0031084F" w:rsidRDefault="00C70BA9" w:rsidP="00F10DE0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en-US"/>
              </w:rPr>
            </w:pPr>
            <w:r w:rsidRPr="0031084F">
              <w:rPr>
                <w:rFonts w:ascii="Cambria" w:hAnsi="Cambria" w:cs="Arial"/>
                <w:b/>
              </w:rPr>
              <w:t>1</w:t>
            </w:r>
            <w:r>
              <w:rPr>
                <w:rFonts w:ascii="Cambria" w:hAnsi="Cambria" w:cs="Arial"/>
                <w:b/>
              </w:rPr>
              <w:t>3</w:t>
            </w:r>
            <w:r w:rsidRPr="0031084F">
              <w:rPr>
                <w:rFonts w:ascii="Cambria" w:hAnsi="Cambria" w:cs="Arial"/>
                <w:b/>
              </w:rPr>
              <w:t>:25-1</w:t>
            </w:r>
            <w:r>
              <w:rPr>
                <w:rFonts w:ascii="Cambria" w:hAnsi="Cambria" w:cs="Arial"/>
                <w:b/>
              </w:rPr>
              <w:t>4</w:t>
            </w:r>
            <w:r w:rsidRPr="0031084F">
              <w:rPr>
                <w:rFonts w:ascii="Cambria" w:hAnsi="Cambria" w:cs="Arial"/>
                <w:b/>
              </w:rPr>
              <w:t>:35</w:t>
            </w:r>
          </w:p>
          <w:p w:rsidR="00C70BA9" w:rsidRPr="0031084F" w:rsidRDefault="00C70BA9" w:rsidP="00F10DE0">
            <w:pPr>
              <w:spacing w:after="0" w:line="240" w:lineRule="auto"/>
              <w:jc w:val="center"/>
            </w:pPr>
          </w:p>
        </w:tc>
        <w:tc>
          <w:tcPr>
            <w:tcW w:w="3543" w:type="dxa"/>
            <w:vAlign w:val="center"/>
          </w:tcPr>
          <w:p w:rsidR="00C70BA9" w:rsidRPr="009750A6" w:rsidRDefault="00C70BA9" w:rsidP="00C70BA9">
            <w:pPr>
              <w:pStyle w:val="ListParagraph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65672">
              <w:rPr>
                <w:rFonts w:ascii="Times New Roman" w:hAnsi="Times New Roman"/>
                <w:b/>
                <w:sz w:val="24"/>
                <w:szCs w:val="24"/>
              </w:rPr>
              <w:t>Αιτιακές αποδόσεις και συναισθήματα</w:t>
            </w:r>
          </w:p>
        </w:tc>
        <w:tc>
          <w:tcPr>
            <w:tcW w:w="5103" w:type="dxa"/>
            <w:vAlign w:val="center"/>
          </w:tcPr>
          <w:p w:rsidR="000D185B" w:rsidRPr="00824D22" w:rsidRDefault="000D185B" w:rsidP="001E1474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/>
                <w:b/>
                <w:color w:val="3333FF"/>
                <w:kern w:val="1"/>
                <w:szCs w:val="24"/>
                <w:lang w:eastAsia="hi-IN" w:bidi="hi-IN"/>
              </w:rPr>
            </w:pPr>
            <w:r w:rsidRPr="00824D22">
              <w:rPr>
                <w:rFonts w:ascii="Times New Roman" w:eastAsia="SimSun" w:hAnsi="Times New Roman"/>
                <w:b/>
                <w:color w:val="3333FF"/>
                <w:kern w:val="1"/>
                <w:szCs w:val="24"/>
                <w:lang w:eastAsia="hi-IN" w:bidi="hi-IN"/>
              </w:rPr>
              <w:t>Παναγιώτης Κορδούτης</w:t>
            </w:r>
          </w:p>
          <w:p w:rsidR="000D185B" w:rsidRPr="00824D22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SimSun" w:hAnsi="Times New Roman"/>
                <w:i/>
                <w:kern w:val="1"/>
                <w:sz w:val="20"/>
                <w:szCs w:val="24"/>
                <w:lang w:eastAsia="hi-IN" w:bidi="hi-IN"/>
              </w:rPr>
            </w:pPr>
            <w:r w:rsidRPr="00824D22">
              <w:rPr>
                <w:rFonts w:ascii="Times New Roman" w:eastAsia="SimSun" w:hAnsi="Times New Roman"/>
                <w:b/>
                <w:kern w:val="1"/>
                <w:sz w:val="20"/>
                <w:szCs w:val="24"/>
                <w:lang w:eastAsia="hi-IN" w:bidi="hi-IN"/>
              </w:rPr>
              <w:t>Καθηγητής</w:t>
            </w:r>
            <w:r w:rsidRPr="00824D22">
              <w:rPr>
                <w:rFonts w:ascii="Times New Roman" w:eastAsia="SimSun" w:hAnsi="Times New Roman"/>
                <w:kern w:val="1"/>
                <w:sz w:val="20"/>
                <w:szCs w:val="24"/>
                <w:lang w:eastAsia="hi-IN" w:bidi="hi-IN"/>
              </w:rPr>
              <w:t>Κοινωνικής Ψυχολογίας των Διαπροσωπικών Σχέσεων του Τμήματος Ψυχολογίας του Παντείου Πανεπιστημίου</w:t>
            </w:r>
          </w:p>
          <w:p w:rsidR="000D185B" w:rsidRPr="00CC5209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24"/>
                <w:szCs w:val="24"/>
                <w:lang w:eastAsia="el-GR"/>
              </w:rPr>
            </w:pPr>
            <w:r w:rsidRPr="00CC5209">
              <w:rPr>
                <w:rFonts w:ascii="Times New Roman" w:eastAsia="Times New Roman" w:hAnsi="Times New Roman"/>
                <w:b/>
                <w:bCs/>
                <w:iCs/>
                <w:color w:val="0000FF"/>
                <w:sz w:val="24"/>
                <w:szCs w:val="24"/>
                <w:lang w:eastAsia="el-GR"/>
              </w:rPr>
              <w:t>Κωνσταντίνος Χρήστος Δαουλτζής</w:t>
            </w:r>
          </w:p>
          <w:p w:rsidR="000D185B" w:rsidRPr="00824D22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</w:pPr>
            <w:r w:rsidRPr="00CC5209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24"/>
                <w:szCs w:val="24"/>
                <w:lang w:eastAsia="el-GR"/>
              </w:rPr>
              <w:t>​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Υπ. Διδάκτορας Κοινωνικής Ψυχολογίας, ​</w:t>
            </w:r>
          </w:p>
          <w:p w:rsidR="000D185B" w:rsidRPr="00824D22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</w:pP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Πάντειο Πανεπιστήμιο</w:t>
            </w:r>
          </w:p>
          <w:p w:rsidR="00C70BA9" w:rsidRPr="001E1474" w:rsidRDefault="000D185B" w:rsidP="001E1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el-GR"/>
              </w:rPr>
            </w:pP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val="en-US" w:eastAsia="el-GR"/>
              </w:rPr>
              <w:t>MSc 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Νευροψυχολογίας, 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val="en-US" w:eastAsia="el-GR"/>
              </w:rPr>
              <w:t>Vrije Universiteit Amsterdam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, Πτυχίο Ψυχολογίας Α.Π.Θ., Ψυχολόγος</w:t>
            </w:r>
          </w:p>
        </w:tc>
      </w:tr>
      <w:tr w:rsidR="00C70BA9" w:rsidRPr="0031084F" w:rsidTr="00F10DE0">
        <w:tc>
          <w:tcPr>
            <w:tcW w:w="1844" w:type="dxa"/>
          </w:tcPr>
          <w:p w:rsidR="00C70BA9" w:rsidRPr="001E7BEF" w:rsidRDefault="00C70BA9" w:rsidP="00824D22">
            <w:pPr>
              <w:spacing w:after="0" w:line="240" w:lineRule="auto"/>
              <w:rPr>
                <w:rFonts w:ascii="Cambria" w:hAnsi="Cambria" w:cs="Arial"/>
                <w:b/>
                <w:color w:val="C00000"/>
                <w:sz w:val="28"/>
                <w:szCs w:val="28"/>
              </w:rPr>
            </w:pPr>
            <w:r w:rsidRPr="001E1474">
              <w:rPr>
                <w:rFonts w:ascii="Cambria" w:hAnsi="Cambria" w:cs="Arial"/>
                <w:b/>
                <w:color w:val="C00000"/>
                <w:sz w:val="24"/>
                <w:szCs w:val="28"/>
              </w:rPr>
              <w:t>14:35-15:55</w:t>
            </w:r>
          </w:p>
        </w:tc>
        <w:tc>
          <w:tcPr>
            <w:tcW w:w="8646" w:type="dxa"/>
            <w:gridSpan w:val="2"/>
            <w:vAlign w:val="center"/>
          </w:tcPr>
          <w:p w:rsidR="00C70BA9" w:rsidRPr="001E7BEF" w:rsidRDefault="00C70BA9" w:rsidP="00F10DE0">
            <w:pPr>
              <w:spacing w:after="0" w:line="240" w:lineRule="auto"/>
              <w:jc w:val="center"/>
              <w:rPr>
                <w:b/>
                <w:color w:val="C00000"/>
                <w:sz w:val="28"/>
                <w:szCs w:val="28"/>
              </w:rPr>
            </w:pPr>
            <w:r w:rsidRPr="001E7BEF">
              <w:rPr>
                <w:b/>
                <w:color w:val="C00000"/>
                <w:sz w:val="28"/>
                <w:szCs w:val="28"/>
              </w:rPr>
              <w:t>ΔΙΑΛΕΙΜΜΑ</w:t>
            </w:r>
          </w:p>
        </w:tc>
      </w:tr>
      <w:tr w:rsidR="00C70BA9" w:rsidRPr="0031084F" w:rsidTr="00F10DE0">
        <w:tc>
          <w:tcPr>
            <w:tcW w:w="1844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3543" w:type="dxa"/>
            <w:vAlign w:val="center"/>
          </w:tcPr>
          <w:p w:rsidR="00C70BA9" w:rsidRPr="001E7BEF" w:rsidRDefault="00C70BA9" w:rsidP="00F10DE0">
            <w:pPr>
              <w:spacing w:after="0" w:line="240" w:lineRule="auto"/>
              <w:jc w:val="center"/>
              <w:rPr>
                <w:b/>
                <w:color w:val="C00000"/>
              </w:rPr>
            </w:pPr>
            <w:r w:rsidRPr="001E7BEF">
              <w:rPr>
                <w:b/>
                <w:color w:val="C00000"/>
              </w:rPr>
              <w:t>ΕΝΟΤΗΤΑ</w:t>
            </w:r>
          </w:p>
        </w:tc>
        <w:tc>
          <w:tcPr>
            <w:tcW w:w="5103" w:type="dxa"/>
            <w:vAlign w:val="center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ΕΙΣΗΓΗΤΗΣ</w:t>
            </w:r>
          </w:p>
        </w:tc>
      </w:tr>
      <w:tr w:rsidR="00C70BA9" w:rsidRPr="007F5734" w:rsidTr="00F10DE0">
        <w:trPr>
          <w:trHeight w:val="1217"/>
        </w:trPr>
        <w:tc>
          <w:tcPr>
            <w:tcW w:w="1844" w:type="dxa"/>
          </w:tcPr>
          <w:p w:rsidR="00C70BA9" w:rsidRPr="0031084F" w:rsidRDefault="00C70BA9" w:rsidP="00F10DE0">
            <w:pPr>
              <w:spacing w:after="0" w:line="240" w:lineRule="auto"/>
              <w:jc w:val="center"/>
            </w:pPr>
          </w:p>
          <w:p w:rsidR="00C70BA9" w:rsidRPr="0031084F" w:rsidRDefault="00C70BA9" w:rsidP="00F10DE0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en-US"/>
              </w:rPr>
            </w:pPr>
            <w:r w:rsidRPr="0031084F">
              <w:rPr>
                <w:rFonts w:ascii="Cambria" w:hAnsi="Cambria" w:cs="Arial"/>
                <w:b/>
              </w:rPr>
              <w:t>1</w:t>
            </w:r>
            <w:r>
              <w:rPr>
                <w:rFonts w:ascii="Cambria" w:hAnsi="Cambria" w:cs="Arial"/>
                <w:b/>
              </w:rPr>
              <w:t>5</w:t>
            </w:r>
            <w:r w:rsidRPr="0031084F">
              <w:rPr>
                <w:rFonts w:ascii="Cambria" w:hAnsi="Cambria" w:cs="Arial"/>
                <w:b/>
              </w:rPr>
              <w:t>:55-1</w:t>
            </w:r>
            <w:r>
              <w:rPr>
                <w:rFonts w:ascii="Cambria" w:hAnsi="Cambria" w:cs="Arial"/>
                <w:b/>
              </w:rPr>
              <w:t>6</w:t>
            </w:r>
            <w:r w:rsidRPr="0031084F">
              <w:rPr>
                <w:rFonts w:ascii="Cambria" w:hAnsi="Cambria" w:cs="Arial"/>
                <w:b/>
              </w:rPr>
              <w:t>:00</w:t>
            </w:r>
          </w:p>
          <w:p w:rsidR="00C70BA9" w:rsidRPr="0031084F" w:rsidRDefault="00C70BA9" w:rsidP="00F10DE0">
            <w:pPr>
              <w:spacing w:after="0" w:line="240" w:lineRule="auto"/>
              <w:jc w:val="center"/>
            </w:pPr>
          </w:p>
        </w:tc>
        <w:tc>
          <w:tcPr>
            <w:tcW w:w="3543" w:type="dxa"/>
            <w:vAlign w:val="center"/>
          </w:tcPr>
          <w:p w:rsidR="00C70BA9" w:rsidRPr="00AD2340" w:rsidRDefault="00C70BA9" w:rsidP="00C70BA9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5672">
              <w:rPr>
                <w:rFonts w:ascii="Times New Roman" w:hAnsi="Times New Roman"/>
                <w:sz w:val="24"/>
                <w:szCs w:val="24"/>
              </w:rPr>
              <w:t>Εσωτερικά και εξωτερικά κίνητρα</w:t>
            </w:r>
          </w:p>
        </w:tc>
        <w:tc>
          <w:tcPr>
            <w:tcW w:w="5103" w:type="dxa"/>
            <w:vAlign w:val="center"/>
          </w:tcPr>
          <w:p w:rsidR="000D185B" w:rsidRPr="00CC5209" w:rsidRDefault="000D185B" w:rsidP="000D185B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/>
                <w:b/>
                <w:color w:val="3333FF"/>
                <w:kern w:val="1"/>
                <w:sz w:val="24"/>
                <w:szCs w:val="24"/>
                <w:lang w:eastAsia="hi-IN" w:bidi="hi-IN"/>
              </w:rPr>
            </w:pPr>
            <w:r w:rsidRPr="00CC5209">
              <w:rPr>
                <w:rFonts w:ascii="Times New Roman" w:eastAsia="SimSun" w:hAnsi="Times New Roman"/>
                <w:b/>
                <w:color w:val="3333FF"/>
                <w:kern w:val="1"/>
                <w:sz w:val="24"/>
                <w:szCs w:val="24"/>
                <w:lang w:eastAsia="hi-IN" w:bidi="hi-IN"/>
              </w:rPr>
              <w:t>Παναγιώτης Κορδούτης</w:t>
            </w:r>
          </w:p>
          <w:p w:rsidR="000D185B" w:rsidRPr="00824D22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SimSun" w:hAnsi="Times New Roman"/>
                <w:i/>
                <w:kern w:val="1"/>
                <w:sz w:val="20"/>
                <w:szCs w:val="24"/>
                <w:lang w:eastAsia="hi-IN" w:bidi="hi-IN"/>
              </w:rPr>
            </w:pPr>
            <w:r w:rsidRPr="00824D22">
              <w:rPr>
                <w:rFonts w:ascii="Times New Roman" w:eastAsia="SimSun" w:hAnsi="Times New Roman"/>
                <w:b/>
                <w:kern w:val="1"/>
                <w:sz w:val="20"/>
                <w:szCs w:val="24"/>
                <w:lang w:eastAsia="hi-IN" w:bidi="hi-IN"/>
              </w:rPr>
              <w:t>Καθηγητής</w:t>
            </w:r>
            <w:r w:rsidRPr="00824D22">
              <w:rPr>
                <w:rFonts w:ascii="Times New Roman" w:eastAsia="SimSun" w:hAnsi="Times New Roman"/>
                <w:kern w:val="1"/>
                <w:sz w:val="20"/>
                <w:szCs w:val="24"/>
                <w:lang w:eastAsia="hi-IN" w:bidi="hi-IN"/>
              </w:rPr>
              <w:t>Κοινωνικής Ψυχολογίας των Διαπροσωπικών Σχέσεων του Τμήματος Ψυχολογίας του Παντείου Πανεπιστημίου</w:t>
            </w:r>
          </w:p>
          <w:p w:rsidR="000D185B" w:rsidRPr="00CC5209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24"/>
                <w:szCs w:val="24"/>
                <w:lang w:eastAsia="el-GR"/>
              </w:rPr>
            </w:pPr>
            <w:r w:rsidRPr="00CC5209">
              <w:rPr>
                <w:rFonts w:ascii="Times New Roman" w:eastAsia="Times New Roman" w:hAnsi="Times New Roman"/>
                <w:b/>
                <w:bCs/>
                <w:iCs/>
                <w:color w:val="0000FF"/>
                <w:sz w:val="24"/>
                <w:szCs w:val="24"/>
                <w:lang w:eastAsia="el-GR"/>
              </w:rPr>
              <w:t>Κωνσταντίνος Χρήστος Δαουλτζής</w:t>
            </w:r>
          </w:p>
          <w:p w:rsidR="000D185B" w:rsidRPr="00824D22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</w:pPr>
            <w:r w:rsidRPr="00CC5209">
              <w:rPr>
                <w:rFonts w:ascii="Times New Roman" w:eastAsia="Times New Roman" w:hAnsi="Times New Roman"/>
                <w:b/>
                <w:bCs/>
                <w:i/>
                <w:iCs/>
                <w:color w:val="0000FF"/>
                <w:sz w:val="24"/>
                <w:szCs w:val="24"/>
                <w:lang w:eastAsia="el-GR"/>
              </w:rPr>
              <w:t>​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Υπ. Διδάκτορας Κοινωνικής Ψυχολογίας, ​</w:t>
            </w:r>
          </w:p>
          <w:p w:rsidR="000D185B" w:rsidRPr="00824D22" w:rsidRDefault="000D185B" w:rsidP="000D185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</w:pP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Πάντειο Πανεπιστήμιο</w:t>
            </w:r>
          </w:p>
          <w:p w:rsidR="00C70BA9" w:rsidRPr="001E1474" w:rsidRDefault="000D185B" w:rsidP="001E14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Cs w:val="24"/>
                <w:lang w:eastAsia="el-GR"/>
              </w:rPr>
            </w:pP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val="en-US" w:eastAsia="el-GR"/>
              </w:rPr>
              <w:t>MSc 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eastAsia="el-GR"/>
              </w:rPr>
              <w:t>Νευροψυχολογίας, </w:t>
            </w:r>
            <w:r w:rsidRPr="00824D22">
              <w:rPr>
                <w:rFonts w:ascii="Times New Roman" w:eastAsia="Times New Roman" w:hAnsi="Times New Roman"/>
                <w:bCs/>
                <w:iCs/>
                <w:sz w:val="20"/>
                <w:szCs w:val="24"/>
                <w:lang w:val="en-US" w:eastAsia="el-GR"/>
              </w:rPr>
              <w:t>Vrije Universiteit Amsterdam</w:t>
            </w:r>
            <w:r w:rsidRPr="001E1474">
              <w:rPr>
                <w:rFonts w:ascii="Times New Roman" w:eastAsia="Times New Roman" w:hAnsi="Times New Roman"/>
                <w:bCs/>
                <w:iCs/>
                <w:szCs w:val="24"/>
                <w:lang w:eastAsia="el-GR"/>
              </w:rPr>
              <w:t>, Πτυχίο Ψυχολογίας Α.Π.Θ., Ψυχολόγος</w:t>
            </w:r>
          </w:p>
        </w:tc>
      </w:tr>
    </w:tbl>
    <w:p w:rsidR="00C70BA9" w:rsidRPr="00824D22" w:rsidRDefault="00C70BA9" w:rsidP="00824D22">
      <w:pPr>
        <w:spacing w:after="0" w:line="240" w:lineRule="auto"/>
        <w:jc w:val="center"/>
        <w:rPr>
          <w:b/>
          <w:sz w:val="32"/>
        </w:rPr>
      </w:pPr>
      <w:r w:rsidRPr="00824D22">
        <w:rPr>
          <w:b/>
          <w:sz w:val="32"/>
        </w:rPr>
        <w:lastRenderedPageBreak/>
        <w:t>ΕΝΟΤΗΤΑ 4</w:t>
      </w:r>
    </w:p>
    <w:p w:rsidR="00C70BA9" w:rsidRPr="00824D22" w:rsidRDefault="00C70BA9" w:rsidP="00824D22">
      <w:pPr>
        <w:spacing w:after="0" w:line="240" w:lineRule="auto"/>
        <w:jc w:val="center"/>
        <w:rPr>
          <w:b/>
          <w:sz w:val="32"/>
        </w:rPr>
      </w:pPr>
      <w:r w:rsidRPr="00824D22">
        <w:rPr>
          <w:b/>
          <w:sz w:val="32"/>
        </w:rPr>
        <w:t>Σ/Κ</w:t>
      </w:r>
    </w:p>
    <w:p w:rsidR="00C70BA9" w:rsidRPr="00824D22" w:rsidRDefault="00C70BA9" w:rsidP="00824D22">
      <w:pPr>
        <w:tabs>
          <w:tab w:val="left" w:pos="1200"/>
          <w:tab w:val="center" w:pos="4153"/>
        </w:tabs>
        <w:spacing w:after="0" w:line="240" w:lineRule="auto"/>
        <w:jc w:val="center"/>
        <w:rPr>
          <w:b/>
          <w:sz w:val="32"/>
          <w:szCs w:val="32"/>
        </w:rPr>
      </w:pPr>
      <w:r w:rsidRPr="00DD2A72">
        <w:rPr>
          <w:b/>
          <w:sz w:val="32"/>
          <w:szCs w:val="32"/>
        </w:rPr>
        <w:t>ΚΥΡΙΑΚΗ</w:t>
      </w:r>
      <w:r w:rsidRPr="00DD2A72">
        <w:rPr>
          <w:b/>
          <w:sz w:val="32"/>
          <w:szCs w:val="32"/>
          <w:lang w:val="en-US"/>
        </w:rPr>
        <w:t xml:space="preserve"> 13/05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4"/>
        <w:gridCol w:w="3543"/>
        <w:gridCol w:w="5103"/>
      </w:tblGrid>
      <w:tr w:rsidR="00C70BA9" w:rsidRPr="0031084F" w:rsidTr="00F10DE0">
        <w:tc>
          <w:tcPr>
            <w:tcW w:w="1844" w:type="dxa"/>
          </w:tcPr>
          <w:p w:rsidR="00C70BA9" w:rsidRPr="0031084F" w:rsidRDefault="00C70BA9" w:rsidP="00824D22">
            <w:pPr>
              <w:spacing w:after="0" w:line="240" w:lineRule="auto"/>
              <w:jc w:val="center"/>
              <w:rPr>
                <w:b/>
              </w:rPr>
            </w:pPr>
            <w:r w:rsidRPr="00BF264E">
              <w:rPr>
                <w:rFonts w:ascii="Cambria" w:hAnsi="Cambria" w:cs="Arial"/>
                <w:b/>
              </w:rPr>
              <w:t>10:00-10:15</w:t>
            </w:r>
          </w:p>
        </w:tc>
        <w:tc>
          <w:tcPr>
            <w:tcW w:w="8646" w:type="dxa"/>
            <w:gridSpan w:val="2"/>
          </w:tcPr>
          <w:p w:rsidR="00C70BA9" w:rsidRPr="001E7BEF" w:rsidRDefault="00C70BA9" w:rsidP="00824D22">
            <w:pPr>
              <w:spacing w:after="0" w:line="240" w:lineRule="auto"/>
              <w:jc w:val="center"/>
              <w:rPr>
                <w:b/>
                <w:color w:val="C00000"/>
              </w:rPr>
            </w:pPr>
            <w:r w:rsidRPr="001E7BEF">
              <w:rPr>
                <w:rFonts w:ascii="Cambria" w:hAnsi="Cambria" w:cs="Arial"/>
                <w:b/>
                <w:color w:val="C00000"/>
              </w:rPr>
              <w:t>Προσέλευση συμμετεχόντων</w:t>
            </w:r>
          </w:p>
        </w:tc>
      </w:tr>
      <w:tr w:rsidR="00C70BA9" w:rsidRPr="0031084F" w:rsidTr="00F10DE0">
        <w:tc>
          <w:tcPr>
            <w:tcW w:w="1844" w:type="dxa"/>
          </w:tcPr>
          <w:p w:rsidR="00C70BA9" w:rsidRPr="0031084F" w:rsidRDefault="00C70BA9" w:rsidP="00F10DE0">
            <w:pPr>
              <w:spacing w:after="0" w:line="240" w:lineRule="auto"/>
              <w:rPr>
                <w:b/>
              </w:rPr>
            </w:pPr>
          </w:p>
        </w:tc>
        <w:tc>
          <w:tcPr>
            <w:tcW w:w="3543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 w:rsidRPr="0031084F">
              <w:rPr>
                <w:b/>
              </w:rPr>
              <w:t>ΕΝΟΤΗΤΑ</w:t>
            </w:r>
          </w:p>
        </w:tc>
        <w:tc>
          <w:tcPr>
            <w:tcW w:w="5103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ΕΙΣΗΓΗΤΗΣ</w:t>
            </w:r>
          </w:p>
        </w:tc>
      </w:tr>
      <w:tr w:rsidR="00C70BA9" w:rsidRPr="00E83D0C" w:rsidTr="00F10DE0">
        <w:trPr>
          <w:trHeight w:val="1868"/>
        </w:trPr>
        <w:tc>
          <w:tcPr>
            <w:tcW w:w="1844" w:type="dxa"/>
          </w:tcPr>
          <w:p w:rsidR="00C70BA9" w:rsidRDefault="00C70BA9" w:rsidP="00F10DE0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en-US"/>
              </w:rPr>
            </w:pPr>
          </w:p>
          <w:p w:rsidR="00C70BA9" w:rsidRDefault="00C70BA9" w:rsidP="00F10DE0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en-US"/>
              </w:rPr>
            </w:pPr>
          </w:p>
          <w:p w:rsidR="00C70BA9" w:rsidRPr="0031084F" w:rsidRDefault="00C70BA9" w:rsidP="00F10DE0">
            <w:pPr>
              <w:spacing w:after="0" w:line="240" w:lineRule="auto"/>
              <w:jc w:val="center"/>
            </w:pPr>
            <w:r>
              <w:rPr>
                <w:rFonts w:ascii="Cambria" w:hAnsi="Cambria" w:cs="Arial"/>
                <w:b/>
              </w:rPr>
              <w:t>10</w:t>
            </w:r>
            <w:r w:rsidRPr="0031084F">
              <w:rPr>
                <w:rFonts w:ascii="Cambria" w:hAnsi="Cambria" w:cs="Arial"/>
                <w:b/>
              </w:rPr>
              <w:t>:15-1</w:t>
            </w:r>
            <w:r>
              <w:rPr>
                <w:rFonts w:ascii="Cambria" w:hAnsi="Cambria" w:cs="Arial"/>
                <w:b/>
              </w:rPr>
              <w:t>1</w:t>
            </w:r>
            <w:r w:rsidRPr="0031084F">
              <w:rPr>
                <w:rFonts w:ascii="Cambria" w:hAnsi="Cambria" w:cs="Arial"/>
                <w:b/>
              </w:rPr>
              <w:t>:25</w:t>
            </w:r>
          </w:p>
          <w:p w:rsidR="00C70BA9" w:rsidRPr="0031084F" w:rsidRDefault="00C70BA9" w:rsidP="00F10DE0">
            <w:pPr>
              <w:spacing w:after="0" w:line="240" w:lineRule="auto"/>
              <w:jc w:val="center"/>
            </w:pPr>
          </w:p>
        </w:tc>
        <w:tc>
          <w:tcPr>
            <w:tcW w:w="3543" w:type="dxa"/>
            <w:vAlign w:val="center"/>
          </w:tcPr>
          <w:p w:rsidR="00C70BA9" w:rsidRPr="00E83D0C" w:rsidRDefault="00C70BA9" w:rsidP="00F10DE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70BA9" w:rsidRPr="00AD2340" w:rsidRDefault="00C70BA9" w:rsidP="00C70BA9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214E1">
              <w:rPr>
                <w:rFonts w:ascii="Times New Roman" w:hAnsi="Times New Roman"/>
                <w:bCs/>
                <w:sz w:val="24"/>
                <w:szCs w:val="24"/>
              </w:rPr>
              <w:t>Οι προδιαθετικοί παράγοντες των μαθητών</w:t>
            </w:r>
          </w:p>
        </w:tc>
        <w:tc>
          <w:tcPr>
            <w:tcW w:w="5103" w:type="dxa"/>
            <w:vAlign w:val="center"/>
          </w:tcPr>
          <w:p w:rsidR="00582E56" w:rsidRDefault="00582E56" w:rsidP="00582E56">
            <w:pPr>
              <w:pStyle w:val="-HTML"/>
              <w:jc w:val="center"/>
              <w:rPr>
                <w:rFonts w:ascii="Calibri" w:eastAsia="Calibri" w:hAnsi="Calibri" w:cs="Calibri"/>
                <w:bCs/>
                <w:i/>
              </w:rPr>
            </w:pPr>
            <w:r w:rsidRPr="00582E56">
              <w:rPr>
                <w:rFonts w:ascii="Calibri" w:eastAsia="Calibri" w:hAnsi="Calibri" w:cs="Calibri"/>
                <w:b/>
                <w:color w:val="0000FF"/>
                <w:sz w:val="24"/>
              </w:rPr>
              <w:t>Αχιλλέας Ευθυμιόπουλος</w:t>
            </w:r>
          </w:p>
          <w:p w:rsidR="00582E56" w:rsidRPr="00582E56" w:rsidRDefault="00582E56" w:rsidP="00F10DE0">
            <w:pPr>
              <w:pStyle w:val="-HTML"/>
              <w:jc w:val="center"/>
              <w:rPr>
                <w:rFonts w:ascii="Calibri" w:eastAsia="Calibri" w:hAnsi="Calibri" w:cs="Calibri"/>
                <w:bCs/>
                <w:i/>
                <w:sz w:val="22"/>
              </w:rPr>
            </w:pPr>
            <w:r w:rsidRPr="001E1474">
              <w:rPr>
                <w:rFonts w:ascii="Calibri" w:eastAsia="Calibri" w:hAnsi="Calibri" w:cs="Calibri"/>
                <w:b/>
                <w:bCs/>
                <w:i/>
                <w:sz w:val="22"/>
              </w:rPr>
              <w:t>Διδάκτορας</w:t>
            </w:r>
            <w:r w:rsidRPr="00582E56">
              <w:rPr>
                <w:rFonts w:ascii="Calibri" w:eastAsia="Calibri" w:hAnsi="Calibri" w:cs="Calibri"/>
                <w:bCs/>
                <w:i/>
                <w:sz w:val="22"/>
              </w:rPr>
              <w:t xml:space="preserve"> Γνωσιακής Επιστήμης ΕΚΠΑ                      </w:t>
            </w:r>
          </w:p>
          <w:p w:rsidR="00C70BA9" w:rsidRPr="00A11F72" w:rsidRDefault="00582E56" w:rsidP="00F10DE0">
            <w:pPr>
              <w:pStyle w:val="-HTML"/>
              <w:jc w:val="center"/>
              <w:rPr>
                <w:rFonts w:ascii="Calibri" w:hAnsi="Calibri"/>
                <w:b/>
                <w:bCs/>
                <w:i/>
                <w:iCs/>
                <w:color w:val="0000FF"/>
                <w:sz w:val="22"/>
                <w:szCs w:val="22"/>
                <w:lang w:eastAsia="el-GR"/>
              </w:rPr>
            </w:pPr>
            <w:r w:rsidRPr="001E1474">
              <w:rPr>
                <w:rFonts w:ascii="Calibri" w:eastAsia="Calibri" w:hAnsi="Calibri" w:cs="Calibri"/>
                <w:b/>
                <w:bCs/>
                <w:i/>
                <w:sz w:val="22"/>
              </w:rPr>
              <w:t xml:space="preserve"> MSc</w:t>
            </w:r>
            <w:r w:rsidRPr="00582E56">
              <w:rPr>
                <w:rFonts w:ascii="Calibri" w:eastAsia="Calibri" w:hAnsi="Calibri" w:cs="Calibri"/>
                <w:bCs/>
                <w:i/>
                <w:sz w:val="22"/>
              </w:rPr>
              <w:t xml:space="preserve"> “Οργανωσιακή Ψυχολογία – Ηγεσία         Πανεπιστήμιο Θεσσαλίας</w:t>
            </w:r>
            <w:r w:rsidRPr="00582E56">
              <w:rPr>
                <w:sz w:val="22"/>
              </w:rPr>
              <w:t xml:space="preserve">                      </w:t>
            </w:r>
            <w:r w:rsidRPr="001E1474">
              <w:rPr>
                <w:b/>
                <w:sz w:val="22"/>
              </w:rPr>
              <w:t xml:space="preserve">MSc </w:t>
            </w:r>
            <w:r w:rsidRPr="00582E56">
              <w:rPr>
                <w:rFonts w:ascii="Calibri" w:eastAsia="Calibri" w:hAnsi="Calibri" w:cs="Calibri"/>
                <w:bCs/>
                <w:i/>
                <w:sz w:val="22"/>
              </w:rPr>
              <w:t xml:space="preserve">“Εκπαιδευτική Ψυχολογία – Πληροφορική στην Εκπαίδευση – ΕΚΠΑ          </w:t>
            </w:r>
            <w:r w:rsidRPr="00C91F4C">
              <w:rPr>
                <w:rFonts w:ascii="Calibri" w:eastAsia="Calibri" w:hAnsi="Calibri" w:cs="Calibri"/>
                <w:bCs/>
                <w:i/>
              </w:rPr>
              <w:t xml:space="preserve">                                                        </w:t>
            </w:r>
            <w:r w:rsidRPr="00582E56">
              <w:rPr>
                <w:rFonts w:ascii="Calibri" w:eastAsia="Calibri" w:hAnsi="Calibri" w:cs="Calibri"/>
                <w:b/>
                <w:bCs/>
                <w:i/>
                <w:sz w:val="22"/>
              </w:rPr>
              <w:t>ΕΔΙΠ ΠΑΝΤΕΙΟ ΠΑΝΕΠΙΣΤΗΜΙΟ</w:t>
            </w:r>
          </w:p>
        </w:tc>
      </w:tr>
      <w:tr w:rsidR="00C70BA9" w:rsidRPr="0031084F" w:rsidTr="00824D22">
        <w:trPr>
          <w:trHeight w:val="383"/>
        </w:trPr>
        <w:tc>
          <w:tcPr>
            <w:tcW w:w="1844" w:type="dxa"/>
          </w:tcPr>
          <w:p w:rsidR="00C70BA9" w:rsidRPr="00824D22" w:rsidRDefault="00C70BA9" w:rsidP="00824D22">
            <w:pPr>
              <w:spacing w:after="0" w:line="240" w:lineRule="auto"/>
              <w:jc w:val="center"/>
              <w:rPr>
                <w:color w:val="C00000"/>
                <w:sz w:val="24"/>
                <w:szCs w:val="28"/>
              </w:rPr>
            </w:pPr>
            <w:r w:rsidRPr="00824D22">
              <w:rPr>
                <w:rFonts w:ascii="Cambria" w:hAnsi="Cambria" w:cs="Arial"/>
                <w:b/>
                <w:color w:val="C00000"/>
                <w:sz w:val="24"/>
                <w:szCs w:val="28"/>
              </w:rPr>
              <w:t>11:25-11:45</w:t>
            </w:r>
          </w:p>
        </w:tc>
        <w:tc>
          <w:tcPr>
            <w:tcW w:w="8646" w:type="dxa"/>
            <w:gridSpan w:val="2"/>
          </w:tcPr>
          <w:p w:rsidR="00C70BA9" w:rsidRPr="00824D22" w:rsidRDefault="00C70BA9" w:rsidP="00824D22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8"/>
              </w:rPr>
            </w:pPr>
            <w:r w:rsidRPr="00824D22">
              <w:rPr>
                <w:b/>
                <w:color w:val="C00000"/>
                <w:sz w:val="24"/>
                <w:szCs w:val="28"/>
              </w:rPr>
              <w:t>ΔΙΑΛΕΙΜΜΑ</w:t>
            </w:r>
          </w:p>
        </w:tc>
      </w:tr>
      <w:tr w:rsidR="00C70BA9" w:rsidRPr="0031084F" w:rsidTr="00F10DE0">
        <w:tc>
          <w:tcPr>
            <w:tcW w:w="1844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 w:rsidRPr="0031084F">
              <w:rPr>
                <w:b/>
              </w:rPr>
              <w:t>ΕΝΟΤΗΤΑ</w:t>
            </w:r>
          </w:p>
        </w:tc>
        <w:tc>
          <w:tcPr>
            <w:tcW w:w="5103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ΕΙΣΗΓΗΤΗΣ</w:t>
            </w:r>
          </w:p>
        </w:tc>
      </w:tr>
      <w:tr w:rsidR="00C70BA9" w:rsidRPr="00C65672" w:rsidTr="00F10DE0">
        <w:tc>
          <w:tcPr>
            <w:tcW w:w="1844" w:type="dxa"/>
          </w:tcPr>
          <w:p w:rsidR="00C70BA9" w:rsidRPr="0031084F" w:rsidRDefault="00C70BA9" w:rsidP="00F10DE0">
            <w:pPr>
              <w:spacing w:after="0" w:line="240" w:lineRule="auto"/>
              <w:jc w:val="center"/>
            </w:pPr>
          </w:p>
          <w:p w:rsidR="00C70BA9" w:rsidRPr="0031084F" w:rsidRDefault="00C70BA9" w:rsidP="00F10DE0">
            <w:pPr>
              <w:spacing w:after="0" w:line="240" w:lineRule="auto"/>
              <w:jc w:val="center"/>
              <w:rPr>
                <w:rFonts w:ascii="Cambria" w:hAnsi="Cambria" w:cs="Arial"/>
                <w:b/>
              </w:rPr>
            </w:pPr>
            <w:r w:rsidRPr="0031084F">
              <w:rPr>
                <w:rFonts w:ascii="Cambria" w:hAnsi="Cambria" w:cs="Arial"/>
                <w:b/>
              </w:rPr>
              <w:t>1</w:t>
            </w:r>
            <w:r>
              <w:rPr>
                <w:rFonts w:ascii="Cambria" w:hAnsi="Cambria" w:cs="Arial"/>
                <w:b/>
              </w:rPr>
              <w:t>1</w:t>
            </w:r>
            <w:r w:rsidRPr="0031084F">
              <w:rPr>
                <w:rFonts w:ascii="Cambria" w:hAnsi="Cambria" w:cs="Arial"/>
                <w:b/>
              </w:rPr>
              <w:t>:45-1</w:t>
            </w:r>
            <w:r>
              <w:rPr>
                <w:rFonts w:ascii="Cambria" w:hAnsi="Cambria" w:cs="Arial"/>
                <w:b/>
              </w:rPr>
              <w:t>2</w:t>
            </w:r>
            <w:r w:rsidRPr="0031084F">
              <w:rPr>
                <w:rFonts w:ascii="Cambria" w:hAnsi="Cambria" w:cs="Arial"/>
                <w:b/>
              </w:rPr>
              <w:t>:55</w:t>
            </w:r>
          </w:p>
          <w:p w:rsidR="00C70BA9" w:rsidRPr="0031084F" w:rsidRDefault="00C70BA9" w:rsidP="00F10DE0">
            <w:pPr>
              <w:spacing w:after="0" w:line="240" w:lineRule="auto"/>
              <w:jc w:val="center"/>
            </w:pPr>
          </w:p>
        </w:tc>
        <w:tc>
          <w:tcPr>
            <w:tcW w:w="3543" w:type="dxa"/>
          </w:tcPr>
          <w:p w:rsidR="00C70BA9" w:rsidRPr="00AD2340" w:rsidRDefault="00C70BA9" w:rsidP="008A051F">
            <w:pPr>
              <w:pStyle w:val="Web"/>
              <w:numPr>
                <w:ilvl w:val="0"/>
                <w:numId w:val="5"/>
              </w:numPr>
              <w:spacing w:before="0" w:beforeAutospacing="0" w:after="0" w:afterAutospacing="0"/>
            </w:pPr>
            <w:r>
              <w:t>Οι προδιαθετικοί παράγοντες των μαθητών</w:t>
            </w:r>
          </w:p>
        </w:tc>
        <w:tc>
          <w:tcPr>
            <w:tcW w:w="5103" w:type="dxa"/>
            <w:vAlign w:val="center"/>
          </w:tcPr>
          <w:p w:rsidR="00582E56" w:rsidRDefault="00582E56" w:rsidP="00582E56">
            <w:pPr>
              <w:pStyle w:val="-HTML"/>
              <w:jc w:val="center"/>
              <w:rPr>
                <w:rFonts w:ascii="Calibri" w:eastAsia="Calibri" w:hAnsi="Calibri" w:cs="Calibri"/>
                <w:bCs/>
                <w:i/>
              </w:rPr>
            </w:pPr>
            <w:r w:rsidRPr="00582E56">
              <w:rPr>
                <w:rFonts w:ascii="Calibri" w:eastAsia="Calibri" w:hAnsi="Calibri" w:cs="Calibri"/>
                <w:b/>
                <w:color w:val="0000FF"/>
                <w:sz w:val="24"/>
              </w:rPr>
              <w:t>Αχιλλέας Ευθυμιόπουλος</w:t>
            </w:r>
          </w:p>
          <w:p w:rsidR="00582E56" w:rsidRPr="00582E56" w:rsidRDefault="00582E56" w:rsidP="00582E56">
            <w:pPr>
              <w:pStyle w:val="-HTML"/>
              <w:jc w:val="center"/>
              <w:rPr>
                <w:rFonts w:ascii="Calibri" w:eastAsia="Calibri" w:hAnsi="Calibri" w:cs="Calibri"/>
                <w:bCs/>
                <w:i/>
                <w:sz w:val="22"/>
              </w:rPr>
            </w:pPr>
            <w:r w:rsidRPr="00582E56">
              <w:rPr>
                <w:rFonts w:ascii="Calibri" w:eastAsia="Calibri" w:hAnsi="Calibri" w:cs="Calibri"/>
                <w:b/>
                <w:bCs/>
                <w:i/>
                <w:sz w:val="22"/>
              </w:rPr>
              <w:t>Διδάκτορας</w:t>
            </w:r>
            <w:r w:rsidRPr="00582E56">
              <w:rPr>
                <w:rFonts w:ascii="Calibri" w:eastAsia="Calibri" w:hAnsi="Calibri" w:cs="Calibri"/>
                <w:bCs/>
                <w:i/>
                <w:sz w:val="22"/>
              </w:rPr>
              <w:t xml:space="preserve"> Γνωσιακής Επιστήμης ΕΚΠΑ                      </w:t>
            </w:r>
          </w:p>
          <w:p w:rsidR="00C70BA9" w:rsidRPr="00582E56" w:rsidRDefault="00582E56" w:rsidP="00582E56">
            <w:pPr>
              <w:jc w:val="center"/>
            </w:pPr>
            <w:r w:rsidRPr="00582E56">
              <w:rPr>
                <w:rFonts w:cs="Calibri"/>
                <w:b/>
                <w:bCs/>
                <w:i/>
              </w:rPr>
              <w:t xml:space="preserve"> MSc</w:t>
            </w:r>
            <w:r w:rsidRPr="00582E56">
              <w:rPr>
                <w:rFonts w:cs="Calibri"/>
                <w:bCs/>
                <w:i/>
              </w:rPr>
              <w:t xml:space="preserve"> “Οργανωσιακή Ψυχολογία – Ηγεσία         Πανεπιστήμιο Θεσσαλίας</w:t>
            </w:r>
            <w:r>
              <w:t xml:space="preserve">                                                 </w:t>
            </w:r>
            <w:r w:rsidRPr="00582E56">
              <w:rPr>
                <w:b/>
              </w:rPr>
              <w:t>MSc</w:t>
            </w:r>
            <w:r w:rsidRPr="00582E56">
              <w:t xml:space="preserve"> </w:t>
            </w:r>
            <w:r w:rsidRPr="00582E56">
              <w:rPr>
                <w:rFonts w:cs="Calibri"/>
                <w:bCs/>
                <w:i/>
              </w:rPr>
              <w:t xml:space="preserve">“Εκπαιδευτική Ψυχολογία – Πληροφορική στην Εκπαίδευση – ΕΚΠΑ          </w:t>
            </w:r>
            <w:r w:rsidRPr="00C91F4C">
              <w:rPr>
                <w:rFonts w:cs="Calibri"/>
                <w:bCs/>
                <w:i/>
                <w:sz w:val="20"/>
              </w:rPr>
              <w:t xml:space="preserve">                                                        </w:t>
            </w:r>
            <w:r w:rsidRPr="00582E56">
              <w:rPr>
                <w:rFonts w:cs="Calibri"/>
                <w:b/>
                <w:bCs/>
                <w:i/>
              </w:rPr>
              <w:t>ΕΔΙΠ ΠΑΝΤΕΙΟ ΠΑΝΕΠΙΣΤΗΜΙΟ</w:t>
            </w:r>
          </w:p>
        </w:tc>
      </w:tr>
      <w:tr w:rsidR="00C70BA9" w:rsidRPr="00824D22" w:rsidTr="00F10DE0">
        <w:tc>
          <w:tcPr>
            <w:tcW w:w="1844" w:type="dxa"/>
          </w:tcPr>
          <w:p w:rsidR="00C70BA9" w:rsidRPr="00824D22" w:rsidRDefault="00C70BA9" w:rsidP="00824D22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C00000"/>
                <w:sz w:val="24"/>
                <w:szCs w:val="28"/>
              </w:rPr>
            </w:pPr>
            <w:r w:rsidRPr="00824D22">
              <w:rPr>
                <w:rFonts w:ascii="Cambria" w:hAnsi="Cambria" w:cs="Arial"/>
                <w:b/>
                <w:color w:val="C00000"/>
                <w:sz w:val="24"/>
                <w:szCs w:val="28"/>
              </w:rPr>
              <w:t>12:55-13:25</w:t>
            </w:r>
          </w:p>
        </w:tc>
        <w:tc>
          <w:tcPr>
            <w:tcW w:w="8646" w:type="dxa"/>
            <w:gridSpan w:val="2"/>
            <w:vAlign w:val="center"/>
          </w:tcPr>
          <w:p w:rsidR="00C70BA9" w:rsidRPr="00824D22" w:rsidRDefault="00C70BA9" w:rsidP="00824D22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8"/>
              </w:rPr>
            </w:pPr>
            <w:r w:rsidRPr="00824D22">
              <w:rPr>
                <w:b/>
                <w:color w:val="C00000"/>
                <w:sz w:val="24"/>
                <w:szCs w:val="28"/>
              </w:rPr>
              <w:t>ΔΙΑΛΕΙΜΜΑ</w:t>
            </w:r>
          </w:p>
        </w:tc>
      </w:tr>
      <w:tr w:rsidR="00C70BA9" w:rsidRPr="0031084F" w:rsidTr="00F10DE0">
        <w:tc>
          <w:tcPr>
            <w:tcW w:w="1844" w:type="dxa"/>
          </w:tcPr>
          <w:p w:rsidR="00C70BA9" w:rsidRPr="001E7BEF" w:rsidRDefault="00C70BA9" w:rsidP="00F10DE0">
            <w:pPr>
              <w:spacing w:after="0" w:line="240" w:lineRule="auto"/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 w:rsidRPr="0031084F">
              <w:rPr>
                <w:b/>
              </w:rPr>
              <w:t>ΕΝΟΤΗΤΑ</w:t>
            </w:r>
          </w:p>
        </w:tc>
        <w:tc>
          <w:tcPr>
            <w:tcW w:w="5103" w:type="dxa"/>
            <w:vAlign w:val="center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ΕΙΣΗΓΗΤΗΣ</w:t>
            </w:r>
          </w:p>
        </w:tc>
      </w:tr>
      <w:tr w:rsidR="00C70BA9" w:rsidRPr="00C65672" w:rsidTr="00F10DE0">
        <w:tc>
          <w:tcPr>
            <w:tcW w:w="1844" w:type="dxa"/>
          </w:tcPr>
          <w:p w:rsidR="00C70BA9" w:rsidRPr="0031084F" w:rsidRDefault="00C70BA9" w:rsidP="00F10DE0">
            <w:pPr>
              <w:spacing w:after="0" w:line="240" w:lineRule="auto"/>
              <w:jc w:val="center"/>
            </w:pPr>
          </w:p>
          <w:p w:rsidR="00C70BA9" w:rsidRPr="0031084F" w:rsidRDefault="00C70BA9" w:rsidP="00F10DE0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en-US"/>
              </w:rPr>
            </w:pPr>
            <w:r w:rsidRPr="0031084F">
              <w:rPr>
                <w:rFonts w:ascii="Cambria" w:hAnsi="Cambria" w:cs="Arial"/>
                <w:b/>
              </w:rPr>
              <w:t>1</w:t>
            </w:r>
            <w:r>
              <w:rPr>
                <w:rFonts w:ascii="Cambria" w:hAnsi="Cambria" w:cs="Arial"/>
                <w:b/>
              </w:rPr>
              <w:t>3</w:t>
            </w:r>
            <w:r w:rsidRPr="0031084F">
              <w:rPr>
                <w:rFonts w:ascii="Cambria" w:hAnsi="Cambria" w:cs="Arial"/>
                <w:b/>
              </w:rPr>
              <w:t>:25-1</w:t>
            </w:r>
            <w:r>
              <w:rPr>
                <w:rFonts w:ascii="Cambria" w:hAnsi="Cambria" w:cs="Arial"/>
                <w:b/>
              </w:rPr>
              <w:t>4</w:t>
            </w:r>
            <w:r w:rsidRPr="0031084F">
              <w:rPr>
                <w:rFonts w:ascii="Cambria" w:hAnsi="Cambria" w:cs="Arial"/>
                <w:b/>
              </w:rPr>
              <w:t>:35</w:t>
            </w:r>
          </w:p>
          <w:p w:rsidR="00C70BA9" w:rsidRPr="0031084F" w:rsidRDefault="00C70BA9" w:rsidP="00F10DE0">
            <w:pPr>
              <w:spacing w:after="0" w:line="240" w:lineRule="auto"/>
              <w:jc w:val="center"/>
            </w:pPr>
          </w:p>
        </w:tc>
        <w:tc>
          <w:tcPr>
            <w:tcW w:w="3543" w:type="dxa"/>
            <w:vAlign w:val="center"/>
          </w:tcPr>
          <w:p w:rsidR="00C70BA9" w:rsidRPr="009750A6" w:rsidRDefault="00C70BA9" w:rsidP="00C70BA9">
            <w:pPr>
              <w:pStyle w:val="ListParagraph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214E1">
              <w:rPr>
                <w:rFonts w:ascii="Times New Roman" w:hAnsi="Times New Roman"/>
                <w:b/>
                <w:sz w:val="24"/>
                <w:szCs w:val="24"/>
              </w:rPr>
              <w:t>Αυτοεπάρκεια &amp; Νευρικότητα</w:t>
            </w:r>
          </w:p>
        </w:tc>
        <w:tc>
          <w:tcPr>
            <w:tcW w:w="5103" w:type="dxa"/>
            <w:vAlign w:val="center"/>
          </w:tcPr>
          <w:p w:rsidR="00582E56" w:rsidRDefault="00582E56" w:rsidP="00582E56">
            <w:pPr>
              <w:pStyle w:val="-HTML"/>
              <w:jc w:val="center"/>
              <w:rPr>
                <w:rFonts w:ascii="Calibri" w:eastAsia="Calibri" w:hAnsi="Calibri" w:cs="Calibri"/>
                <w:bCs/>
                <w:i/>
              </w:rPr>
            </w:pPr>
            <w:r w:rsidRPr="00582E56">
              <w:rPr>
                <w:rFonts w:ascii="Calibri" w:eastAsia="Calibri" w:hAnsi="Calibri" w:cs="Calibri"/>
                <w:b/>
                <w:color w:val="0000FF"/>
                <w:sz w:val="24"/>
              </w:rPr>
              <w:t>Αχιλλέας Ευθυμιόπουλος</w:t>
            </w:r>
          </w:p>
          <w:p w:rsidR="00582E56" w:rsidRPr="00582E56" w:rsidRDefault="00582E56" w:rsidP="00582E56">
            <w:pPr>
              <w:pStyle w:val="-HTML"/>
              <w:jc w:val="center"/>
              <w:rPr>
                <w:rFonts w:ascii="Calibri" w:eastAsia="Calibri" w:hAnsi="Calibri" w:cs="Calibri"/>
                <w:bCs/>
                <w:i/>
                <w:sz w:val="22"/>
              </w:rPr>
            </w:pPr>
            <w:r w:rsidRPr="00582E56">
              <w:rPr>
                <w:rFonts w:ascii="Calibri" w:eastAsia="Calibri" w:hAnsi="Calibri" w:cs="Calibri"/>
                <w:b/>
                <w:bCs/>
                <w:i/>
                <w:sz w:val="22"/>
              </w:rPr>
              <w:t>Διδάκτορας</w:t>
            </w:r>
            <w:r w:rsidRPr="00582E56">
              <w:rPr>
                <w:rFonts w:ascii="Calibri" w:eastAsia="Calibri" w:hAnsi="Calibri" w:cs="Calibri"/>
                <w:bCs/>
                <w:i/>
                <w:sz w:val="22"/>
              </w:rPr>
              <w:t xml:space="preserve"> Γνωσιακής Επιστήμης ΕΚΠΑ                      </w:t>
            </w:r>
          </w:p>
          <w:p w:rsidR="00C70BA9" w:rsidRPr="006E57B5" w:rsidRDefault="00582E56" w:rsidP="00582E56">
            <w:pPr>
              <w:jc w:val="center"/>
              <w:rPr>
                <w:b/>
                <w:bCs/>
                <w:color w:val="0000CC"/>
              </w:rPr>
            </w:pPr>
            <w:r w:rsidRPr="00582E56">
              <w:rPr>
                <w:rFonts w:cs="Calibri"/>
                <w:b/>
                <w:bCs/>
                <w:i/>
              </w:rPr>
              <w:t xml:space="preserve"> MSc</w:t>
            </w:r>
            <w:r w:rsidRPr="00582E56">
              <w:rPr>
                <w:rFonts w:cs="Calibri"/>
                <w:bCs/>
                <w:i/>
              </w:rPr>
              <w:t xml:space="preserve"> “Οργανωσιακή Ψυχολογία – Ηγεσία         Πανεπιστήμιο Θεσσαλίας</w:t>
            </w:r>
            <w:r>
              <w:t xml:space="preserve">                                                 </w:t>
            </w:r>
            <w:r w:rsidRPr="00582E56">
              <w:rPr>
                <w:b/>
              </w:rPr>
              <w:t>MSc</w:t>
            </w:r>
            <w:r w:rsidRPr="00582E56">
              <w:t xml:space="preserve"> </w:t>
            </w:r>
            <w:r w:rsidRPr="00582E56">
              <w:rPr>
                <w:rFonts w:cs="Calibri"/>
                <w:bCs/>
                <w:i/>
              </w:rPr>
              <w:t xml:space="preserve">“Εκπαιδευτική Ψυχολογία – Πληροφορική στην Εκπαίδευση – ΕΚΠΑ          </w:t>
            </w:r>
            <w:r w:rsidRPr="00C91F4C">
              <w:rPr>
                <w:rFonts w:cs="Calibri"/>
                <w:bCs/>
                <w:i/>
                <w:sz w:val="20"/>
              </w:rPr>
              <w:t xml:space="preserve">                                                        </w:t>
            </w:r>
            <w:r w:rsidRPr="00582E56">
              <w:rPr>
                <w:rFonts w:cs="Calibri"/>
                <w:b/>
                <w:bCs/>
                <w:i/>
              </w:rPr>
              <w:t>ΕΔΙΠ ΠΑΝΤΕΙΟ ΠΑΝΕΠΙΣΤΗΜΙΟ</w:t>
            </w:r>
          </w:p>
        </w:tc>
      </w:tr>
      <w:tr w:rsidR="00C70BA9" w:rsidRPr="00824D22" w:rsidTr="00F10DE0">
        <w:tc>
          <w:tcPr>
            <w:tcW w:w="1844" w:type="dxa"/>
          </w:tcPr>
          <w:p w:rsidR="00C70BA9" w:rsidRPr="00824D22" w:rsidRDefault="00C70BA9" w:rsidP="00824D22">
            <w:pPr>
              <w:spacing w:after="0" w:line="240" w:lineRule="auto"/>
              <w:rPr>
                <w:rFonts w:ascii="Cambria" w:hAnsi="Cambria" w:cs="Arial"/>
                <w:b/>
                <w:color w:val="C00000"/>
                <w:sz w:val="24"/>
                <w:szCs w:val="28"/>
              </w:rPr>
            </w:pPr>
            <w:r w:rsidRPr="00824D22">
              <w:rPr>
                <w:rFonts w:ascii="Cambria" w:hAnsi="Cambria" w:cs="Arial"/>
                <w:b/>
                <w:color w:val="C00000"/>
                <w:sz w:val="24"/>
                <w:szCs w:val="28"/>
              </w:rPr>
              <w:t>14:35-15:55</w:t>
            </w:r>
          </w:p>
        </w:tc>
        <w:tc>
          <w:tcPr>
            <w:tcW w:w="8646" w:type="dxa"/>
            <w:gridSpan w:val="2"/>
            <w:vAlign w:val="center"/>
          </w:tcPr>
          <w:p w:rsidR="00C70BA9" w:rsidRPr="00824D22" w:rsidRDefault="00C70BA9" w:rsidP="00824D22">
            <w:pPr>
              <w:spacing w:after="0" w:line="240" w:lineRule="auto"/>
              <w:jc w:val="center"/>
              <w:rPr>
                <w:b/>
                <w:color w:val="C00000"/>
                <w:sz w:val="24"/>
                <w:szCs w:val="28"/>
              </w:rPr>
            </w:pPr>
            <w:r w:rsidRPr="00824D22">
              <w:rPr>
                <w:b/>
                <w:color w:val="C00000"/>
                <w:sz w:val="24"/>
                <w:szCs w:val="28"/>
              </w:rPr>
              <w:t>ΔΙΑΛΕΙΜΜΑ</w:t>
            </w:r>
          </w:p>
        </w:tc>
      </w:tr>
      <w:tr w:rsidR="00C70BA9" w:rsidRPr="0031084F" w:rsidTr="00F10DE0">
        <w:tc>
          <w:tcPr>
            <w:tcW w:w="1844" w:type="dxa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3543" w:type="dxa"/>
            <w:vAlign w:val="center"/>
          </w:tcPr>
          <w:p w:rsidR="00C70BA9" w:rsidRPr="001E7BEF" w:rsidRDefault="00C70BA9" w:rsidP="00F10DE0">
            <w:pPr>
              <w:spacing w:after="0" w:line="240" w:lineRule="auto"/>
              <w:jc w:val="center"/>
              <w:rPr>
                <w:b/>
                <w:color w:val="C00000"/>
              </w:rPr>
            </w:pPr>
            <w:r w:rsidRPr="001E7BEF">
              <w:rPr>
                <w:b/>
                <w:color w:val="C00000"/>
              </w:rPr>
              <w:t>ΕΝΟΤΗΤΑ</w:t>
            </w:r>
          </w:p>
        </w:tc>
        <w:tc>
          <w:tcPr>
            <w:tcW w:w="5103" w:type="dxa"/>
            <w:vAlign w:val="center"/>
          </w:tcPr>
          <w:p w:rsidR="00C70BA9" w:rsidRPr="0031084F" w:rsidRDefault="00C70BA9" w:rsidP="00F10DE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ΕΙΣΗΓΗΤΗΣ</w:t>
            </w:r>
          </w:p>
        </w:tc>
      </w:tr>
      <w:tr w:rsidR="00C70BA9" w:rsidRPr="007F5734" w:rsidTr="00F10DE0">
        <w:trPr>
          <w:trHeight w:val="1217"/>
        </w:trPr>
        <w:tc>
          <w:tcPr>
            <w:tcW w:w="1844" w:type="dxa"/>
          </w:tcPr>
          <w:p w:rsidR="00C70BA9" w:rsidRPr="0031084F" w:rsidRDefault="00C70BA9" w:rsidP="00F10DE0">
            <w:pPr>
              <w:spacing w:after="0" w:line="240" w:lineRule="auto"/>
              <w:jc w:val="center"/>
            </w:pPr>
          </w:p>
          <w:p w:rsidR="00C70BA9" w:rsidRPr="0031084F" w:rsidRDefault="00C70BA9" w:rsidP="00F10DE0">
            <w:pPr>
              <w:spacing w:after="0" w:line="240" w:lineRule="auto"/>
              <w:jc w:val="center"/>
              <w:rPr>
                <w:rFonts w:ascii="Cambria" w:hAnsi="Cambria" w:cs="Arial"/>
                <w:b/>
                <w:lang w:val="en-US"/>
              </w:rPr>
            </w:pPr>
            <w:r w:rsidRPr="0031084F">
              <w:rPr>
                <w:rFonts w:ascii="Cambria" w:hAnsi="Cambria" w:cs="Arial"/>
                <w:b/>
              </w:rPr>
              <w:t>1</w:t>
            </w:r>
            <w:r>
              <w:rPr>
                <w:rFonts w:ascii="Cambria" w:hAnsi="Cambria" w:cs="Arial"/>
                <w:b/>
              </w:rPr>
              <w:t>5</w:t>
            </w:r>
            <w:r w:rsidRPr="0031084F">
              <w:rPr>
                <w:rFonts w:ascii="Cambria" w:hAnsi="Cambria" w:cs="Arial"/>
                <w:b/>
              </w:rPr>
              <w:t>:55-1</w:t>
            </w:r>
            <w:r>
              <w:rPr>
                <w:rFonts w:ascii="Cambria" w:hAnsi="Cambria" w:cs="Arial"/>
                <w:b/>
              </w:rPr>
              <w:t>6</w:t>
            </w:r>
            <w:r w:rsidRPr="0031084F">
              <w:rPr>
                <w:rFonts w:ascii="Cambria" w:hAnsi="Cambria" w:cs="Arial"/>
                <w:b/>
              </w:rPr>
              <w:t>:00</w:t>
            </w:r>
          </w:p>
          <w:p w:rsidR="00C70BA9" w:rsidRPr="0031084F" w:rsidRDefault="00C70BA9" w:rsidP="00F10DE0">
            <w:pPr>
              <w:spacing w:after="0" w:line="240" w:lineRule="auto"/>
              <w:jc w:val="center"/>
            </w:pPr>
          </w:p>
        </w:tc>
        <w:tc>
          <w:tcPr>
            <w:tcW w:w="3543" w:type="dxa"/>
            <w:vAlign w:val="center"/>
          </w:tcPr>
          <w:p w:rsidR="00C70BA9" w:rsidRPr="00AD2340" w:rsidRDefault="00C70BA9" w:rsidP="00C70BA9">
            <w:pPr>
              <w:numPr>
                <w:ilvl w:val="0"/>
                <w:numId w:val="3"/>
              </w:numPr>
              <w:spacing w:after="0" w:line="240" w:lineRule="auto"/>
              <w:ind w:hanging="5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Αυτοεπάρκεια &amp; Νευρικότητα</w:t>
            </w:r>
          </w:p>
        </w:tc>
        <w:tc>
          <w:tcPr>
            <w:tcW w:w="5103" w:type="dxa"/>
            <w:vAlign w:val="center"/>
          </w:tcPr>
          <w:p w:rsidR="00582E56" w:rsidRDefault="00582E56" w:rsidP="00582E56">
            <w:pPr>
              <w:pStyle w:val="-HTML"/>
              <w:jc w:val="center"/>
              <w:rPr>
                <w:rFonts w:ascii="Calibri" w:eastAsia="Calibri" w:hAnsi="Calibri" w:cs="Calibri"/>
                <w:bCs/>
                <w:i/>
              </w:rPr>
            </w:pPr>
            <w:r w:rsidRPr="00582E56">
              <w:rPr>
                <w:rFonts w:ascii="Calibri" w:eastAsia="Calibri" w:hAnsi="Calibri" w:cs="Calibri"/>
                <w:b/>
                <w:color w:val="0000FF"/>
                <w:sz w:val="24"/>
              </w:rPr>
              <w:t>Αχιλλέας Ευθυμιόπουλος</w:t>
            </w:r>
          </w:p>
          <w:p w:rsidR="00582E56" w:rsidRPr="00582E56" w:rsidRDefault="00582E56" w:rsidP="00582E56">
            <w:pPr>
              <w:pStyle w:val="-HTML"/>
              <w:jc w:val="center"/>
              <w:rPr>
                <w:rFonts w:ascii="Calibri" w:eastAsia="Calibri" w:hAnsi="Calibri" w:cs="Calibri"/>
                <w:bCs/>
                <w:i/>
                <w:sz w:val="22"/>
              </w:rPr>
            </w:pPr>
            <w:r w:rsidRPr="00582E56">
              <w:rPr>
                <w:rFonts w:ascii="Calibri" w:eastAsia="Calibri" w:hAnsi="Calibri" w:cs="Calibri"/>
                <w:b/>
                <w:bCs/>
                <w:i/>
                <w:sz w:val="22"/>
              </w:rPr>
              <w:t>Διδάκτορας</w:t>
            </w:r>
            <w:r w:rsidRPr="00582E56">
              <w:rPr>
                <w:rFonts w:ascii="Calibri" w:eastAsia="Calibri" w:hAnsi="Calibri" w:cs="Calibri"/>
                <w:bCs/>
                <w:i/>
                <w:sz w:val="22"/>
              </w:rPr>
              <w:t xml:space="preserve"> Γνωσιακής Επιστήμης ΕΚΠΑ                      </w:t>
            </w:r>
          </w:p>
          <w:p w:rsidR="00C70BA9" w:rsidRPr="00582E56" w:rsidRDefault="00582E56" w:rsidP="00582E56">
            <w:pPr>
              <w:jc w:val="center"/>
              <w:rPr>
                <w:b/>
                <w:bCs/>
                <w:color w:val="0000CC"/>
              </w:rPr>
            </w:pPr>
            <w:r w:rsidRPr="00582E56">
              <w:rPr>
                <w:rFonts w:cs="Calibri"/>
                <w:b/>
                <w:bCs/>
                <w:i/>
              </w:rPr>
              <w:t xml:space="preserve"> MSc</w:t>
            </w:r>
            <w:r w:rsidRPr="00582E56">
              <w:rPr>
                <w:rFonts w:cs="Calibri"/>
                <w:bCs/>
                <w:i/>
              </w:rPr>
              <w:t xml:space="preserve"> “Οργανωσιακή Ψυχολογία – Ηγεσία         Πανεπιστήμιο Θεσσαλίας</w:t>
            </w:r>
            <w:r>
              <w:t xml:space="preserve">                                                 </w:t>
            </w:r>
            <w:r w:rsidRPr="00582E56">
              <w:rPr>
                <w:b/>
              </w:rPr>
              <w:t>MSc</w:t>
            </w:r>
            <w:r w:rsidRPr="00582E56">
              <w:t xml:space="preserve"> </w:t>
            </w:r>
            <w:r w:rsidRPr="00582E56">
              <w:rPr>
                <w:rFonts w:cs="Calibri"/>
                <w:bCs/>
                <w:i/>
              </w:rPr>
              <w:t xml:space="preserve">“Εκπαιδευτική Ψυχολογία – Πληροφορική στην Εκπαίδευση – ΕΚΠΑ          </w:t>
            </w:r>
            <w:r w:rsidRPr="00C91F4C">
              <w:rPr>
                <w:rFonts w:cs="Calibri"/>
                <w:bCs/>
                <w:i/>
                <w:sz w:val="20"/>
              </w:rPr>
              <w:t xml:space="preserve">                                                        </w:t>
            </w:r>
            <w:r w:rsidRPr="00582E56">
              <w:rPr>
                <w:rFonts w:cs="Calibri"/>
                <w:b/>
                <w:bCs/>
                <w:i/>
              </w:rPr>
              <w:t>ΕΔΙΠ ΠΑΝΤΕΙΟ ΠΑΝΕΠΙΣΤΗΜΙΟ</w:t>
            </w:r>
          </w:p>
        </w:tc>
      </w:tr>
    </w:tbl>
    <w:p w:rsidR="00D230EA" w:rsidRDefault="00D230EA"/>
    <w:sectPr w:rsidR="00D230EA" w:rsidSect="00D230E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0D8" w:rsidRDefault="002B70D8" w:rsidP="001E1474">
      <w:pPr>
        <w:spacing w:after="0" w:line="240" w:lineRule="auto"/>
      </w:pPr>
      <w:r>
        <w:separator/>
      </w:r>
    </w:p>
  </w:endnote>
  <w:endnote w:type="continuationSeparator" w:id="1">
    <w:p w:rsidR="002B70D8" w:rsidRDefault="002B70D8" w:rsidP="001E1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0D8" w:rsidRDefault="002B70D8" w:rsidP="001E1474">
      <w:pPr>
        <w:spacing w:after="0" w:line="240" w:lineRule="auto"/>
      </w:pPr>
      <w:r>
        <w:separator/>
      </w:r>
    </w:p>
  </w:footnote>
  <w:footnote w:type="continuationSeparator" w:id="1">
    <w:p w:rsidR="002B70D8" w:rsidRDefault="002B70D8" w:rsidP="001E1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page" w:horzAnchor="page" w:tblpX="703" w:tblpY="361"/>
      <w:tblW w:w="10308" w:type="dxa"/>
      <w:tblLook w:val="0000"/>
    </w:tblPr>
    <w:tblGrid>
      <w:gridCol w:w="1915"/>
      <w:gridCol w:w="8393"/>
    </w:tblGrid>
    <w:tr w:rsidR="001E1474" w:rsidRPr="001E1474" w:rsidTr="00F773EF">
      <w:tc>
        <w:tcPr>
          <w:tcW w:w="1915" w:type="dxa"/>
        </w:tcPr>
        <w:p w:rsidR="001E1474" w:rsidRPr="00095AEA" w:rsidRDefault="001E1474" w:rsidP="00F773EF">
          <w:pPr>
            <w:tabs>
              <w:tab w:val="center" w:pos="4153"/>
              <w:tab w:val="right" w:pos="9852"/>
            </w:tabs>
            <w:spacing w:after="0" w:line="240" w:lineRule="auto"/>
            <w:ind w:left="-567" w:right="125"/>
            <w:jc w:val="center"/>
            <w:rPr>
              <w:b/>
            </w:rPr>
          </w:pPr>
          <w:r w:rsidRPr="00095AEA">
            <w:rPr>
              <w:b/>
            </w:rPr>
            <w:object w:dxaOrig="855" w:dyaOrig="130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2.75pt;height:65.25pt" o:ole="">
                <v:imagedata r:id="rId1" o:title=""/>
              </v:shape>
              <o:OLEObject Type="Embed" ProgID="Word.Picture.8" ShapeID="_x0000_i1025" DrawAspect="Content" ObjectID="_1587204211" r:id="rId2"/>
            </w:object>
          </w:r>
        </w:p>
      </w:tc>
      <w:tc>
        <w:tcPr>
          <w:tcW w:w="8393" w:type="dxa"/>
        </w:tcPr>
        <w:p w:rsidR="001E1474" w:rsidRPr="00095AEA" w:rsidRDefault="001E1474" w:rsidP="00F773EF">
          <w:pPr>
            <w:tabs>
              <w:tab w:val="center" w:pos="4153"/>
              <w:tab w:val="right" w:pos="8306"/>
            </w:tabs>
            <w:spacing w:after="0" w:line="240" w:lineRule="auto"/>
            <w:rPr>
              <w:b/>
            </w:rPr>
          </w:pPr>
        </w:p>
        <w:p w:rsidR="001E1474" w:rsidRPr="00095AEA" w:rsidRDefault="001E1474" w:rsidP="00F773EF">
          <w:pPr>
            <w:tabs>
              <w:tab w:val="left" w:pos="5"/>
              <w:tab w:val="center" w:pos="4153"/>
              <w:tab w:val="right" w:pos="7805"/>
            </w:tabs>
            <w:spacing w:after="0" w:line="240" w:lineRule="auto"/>
            <w:ind w:right="372"/>
            <w:jc w:val="center"/>
            <w:rPr>
              <w:b/>
              <w:bCs/>
            </w:rPr>
          </w:pPr>
          <w:r w:rsidRPr="00095AEA">
            <w:rPr>
              <w:b/>
              <w:bCs/>
            </w:rPr>
            <w:t>ΠΑΝΤΕΙΟΝ ΠΑΝΕΠΙΣΤΗΜΙΟ ΚΟΙΝΩΝΙΚΩΝ ΚΑΙ ΠΟΛΙΤΙΚΩΝ ΕΠΙΣΤΗΜΩΝ</w:t>
          </w:r>
        </w:p>
        <w:p w:rsidR="001E1474" w:rsidRPr="00095AEA" w:rsidRDefault="001E1474" w:rsidP="00F773EF">
          <w:pPr>
            <w:tabs>
              <w:tab w:val="left" w:pos="5"/>
              <w:tab w:val="center" w:pos="4153"/>
              <w:tab w:val="right" w:pos="7805"/>
            </w:tabs>
            <w:spacing w:after="0" w:line="240" w:lineRule="auto"/>
            <w:ind w:right="372"/>
            <w:jc w:val="center"/>
            <w:rPr>
              <w:b/>
              <w:bCs/>
            </w:rPr>
          </w:pPr>
          <w:r w:rsidRPr="00723D78">
            <w:rPr>
              <w:b/>
              <w:bCs/>
              <w:noProof/>
              <w:lang w:eastAsia="el-GR"/>
            </w:rPr>
            <w:pict>
              <v:line id="Ευθεία γραμμή σύνδεσης 1" o:spid="_x0000_s4097" style="position:absolute;left:0;text-align:left;z-index:251660288;visibility:visible" from="30.25pt,6.3pt" to="360.2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" strokecolor="maroon" strokeweight="1.25pt"/>
            </w:pict>
          </w:r>
        </w:p>
        <w:p w:rsidR="001E1474" w:rsidRDefault="001E1474" w:rsidP="00F773EF">
          <w:pPr>
            <w:tabs>
              <w:tab w:val="left" w:pos="5"/>
              <w:tab w:val="left" w:pos="320"/>
              <w:tab w:val="center" w:pos="3902"/>
              <w:tab w:val="center" w:pos="4153"/>
              <w:tab w:val="right" w:pos="7805"/>
            </w:tabs>
            <w:spacing w:after="0" w:line="240" w:lineRule="auto"/>
            <w:ind w:right="372"/>
            <w:rPr>
              <w:b/>
              <w:bCs/>
            </w:rPr>
          </w:pPr>
          <w:r w:rsidRPr="00095AEA">
            <w:rPr>
              <w:b/>
              <w:bCs/>
            </w:rPr>
            <w:tab/>
          </w:r>
          <w:r w:rsidRPr="00095AEA">
            <w:rPr>
              <w:b/>
              <w:bCs/>
            </w:rPr>
            <w:tab/>
          </w:r>
          <w:r w:rsidRPr="00095AEA">
            <w:rPr>
              <w:b/>
              <w:bCs/>
            </w:rPr>
            <w:tab/>
          </w:r>
          <w:smartTag w:uri="urn:schemas-microsoft-com:office:smarttags" w:element="place">
            <w:smartTag w:uri="urn:schemas-microsoft-com:office:smarttags" w:element="PlaceName">
              <w:r w:rsidRPr="00095AEA">
                <w:rPr>
                  <w:b/>
                  <w:bCs/>
                  <w:lang w:val="en-US"/>
                </w:rPr>
                <w:t>PANTEION</w:t>
              </w:r>
            </w:smartTag>
            <w:smartTag w:uri="urn:schemas-microsoft-com:office:smarttags" w:element="PlaceType">
              <w:r w:rsidRPr="00095AEA">
                <w:rPr>
                  <w:b/>
                  <w:bCs/>
                  <w:lang w:val="en-US"/>
                </w:rPr>
                <w:t>UNIVERSITY</w:t>
              </w:r>
            </w:smartTag>
          </w:smartTag>
          <w:r w:rsidRPr="00095AEA">
            <w:rPr>
              <w:b/>
              <w:bCs/>
              <w:lang w:val="en-US"/>
            </w:rPr>
            <w:t xml:space="preserve"> OF SOCIAL AND POLITICAL SCIENCES</w:t>
          </w:r>
        </w:p>
        <w:p w:rsidR="001E1474" w:rsidRPr="00095AEA" w:rsidRDefault="001E1474" w:rsidP="001E1474">
          <w:pPr>
            <w:spacing w:line="36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095AEA">
            <w:rPr>
              <w:rFonts w:ascii="Arial" w:hAnsi="Arial" w:cs="Arial"/>
              <w:b/>
              <w:sz w:val="20"/>
              <w:szCs w:val="20"/>
            </w:rPr>
            <w:t>Εργαστήριο Κοινωνικής και Πειραματικής Ψυχολογίας του τμήματος Ψυχολογίας</w:t>
          </w:r>
        </w:p>
        <w:p w:rsidR="001E1474" w:rsidRPr="001E1474" w:rsidRDefault="001E1474" w:rsidP="00F773EF">
          <w:pPr>
            <w:tabs>
              <w:tab w:val="left" w:pos="5"/>
              <w:tab w:val="left" w:pos="320"/>
              <w:tab w:val="center" w:pos="3902"/>
              <w:tab w:val="center" w:pos="4153"/>
              <w:tab w:val="right" w:pos="7805"/>
            </w:tabs>
            <w:spacing w:after="0" w:line="240" w:lineRule="auto"/>
            <w:ind w:right="372"/>
            <w:rPr>
              <w:b/>
              <w:bCs/>
            </w:rPr>
          </w:pPr>
        </w:p>
      </w:tc>
    </w:tr>
  </w:tbl>
  <w:p w:rsidR="001E1474" w:rsidRPr="001E1474" w:rsidRDefault="001E147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00168"/>
    <w:multiLevelType w:val="hybridMultilevel"/>
    <w:tmpl w:val="37E009EE"/>
    <w:lvl w:ilvl="0" w:tplc="71EE2C3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color w:val="C0000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93804"/>
    <w:multiLevelType w:val="hybridMultilevel"/>
    <w:tmpl w:val="C466373A"/>
    <w:lvl w:ilvl="0" w:tplc="35964AA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color w:val="C0000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1143A"/>
    <w:multiLevelType w:val="hybridMultilevel"/>
    <w:tmpl w:val="9544DB4E"/>
    <w:lvl w:ilvl="0" w:tplc="E00E244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color w:val="C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0279FE"/>
    <w:multiLevelType w:val="hybridMultilevel"/>
    <w:tmpl w:val="ADDC7AE2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ED11383"/>
    <w:multiLevelType w:val="hybridMultilevel"/>
    <w:tmpl w:val="6C2E977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12A80"/>
    <w:multiLevelType w:val="hybridMultilevel"/>
    <w:tmpl w:val="C834250A"/>
    <w:lvl w:ilvl="0" w:tplc="40BE22D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color w:val="C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1A49E5"/>
    <w:multiLevelType w:val="hybridMultilevel"/>
    <w:tmpl w:val="44B43C74"/>
    <w:lvl w:ilvl="0" w:tplc="C0BEE21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color w:val="C0000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70BA9"/>
    <w:rsid w:val="000D185B"/>
    <w:rsid w:val="001E1474"/>
    <w:rsid w:val="002B70D8"/>
    <w:rsid w:val="00582E56"/>
    <w:rsid w:val="00824D22"/>
    <w:rsid w:val="008A051F"/>
    <w:rsid w:val="00C70BA9"/>
    <w:rsid w:val="00D230EA"/>
    <w:rsid w:val="00E35E39"/>
    <w:rsid w:val="00FC2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BA9"/>
    <w:rPr>
      <w:rFonts w:ascii="Calibri" w:eastAsia="Calibri" w:hAnsi="Calibri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70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customStyle="1" w:styleId="ListParagraph1">
    <w:name w:val="List Paragraph1"/>
    <w:basedOn w:val="a"/>
    <w:rsid w:val="00C70BA9"/>
    <w:pPr>
      <w:ind w:left="720"/>
      <w:contextualSpacing/>
    </w:pPr>
    <w:rPr>
      <w:rFonts w:eastAsia="Times New Roman"/>
    </w:rPr>
  </w:style>
  <w:style w:type="paragraph" w:styleId="-HTML">
    <w:name w:val="HTML Preformatted"/>
    <w:basedOn w:val="a"/>
    <w:link w:val="-HTMLChar"/>
    <w:uiPriority w:val="99"/>
    <w:unhideWhenUsed/>
    <w:rsid w:val="00C70B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C70BA9"/>
    <w:rPr>
      <w:rFonts w:ascii="Courier New" w:eastAsia="Times New Roman" w:hAnsi="Courier New" w:cs="Times New Roman"/>
      <w:sz w:val="20"/>
      <w:szCs w:val="20"/>
    </w:rPr>
  </w:style>
  <w:style w:type="paragraph" w:styleId="a3">
    <w:name w:val="header"/>
    <w:basedOn w:val="a"/>
    <w:link w:val="Char"/>
    <w:uiPriority w:val="99"/>
    <w:semiHidden/>
    <w:unhideWhenUsed/>
    <w:rsid w:val="001E14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1E1474"/>
    <w:rPr>
      <w:rFonts w:ascii="Calibri" w:eastAsia="Calibri" w:hAnsi="Calibri" w:cs="Times New Roman"/>
      <w:lang w:val="el-GR"/>
    </w:rPr>
  </w:style>
  <w:style w:type="paragraph" w:styleId="a4">
    <w:name w:val="footer"/>
    <w:basedOn w:val="a"/>
    <w:link w:val="Char0"/>
    <w:uiPriority w:val="99"/>
    <w:semiHidden/>
    <w:unhideWhenUsed/>
    <w:rsid w:val="001E14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1E1474"/>
    <w:rPr>
      <w:rFonts w:ascii="Calibri" w:eastAsia="Calibri" w:hAnsi="Calibri" w:cs="Times New Roman"/>
      <w:lang w:val="el-GR"/>
    </w:rPr>
  </w:style>
  <w:style w:type="paragraph" w:styleId="a5">
    <w:name w:val="List Paragraph"/>
    <w:basedOn w:val="a"/>
    <w:uiPriority w:val="34"/>
    <w:qFormat/>
    <w:rsid w:val="008A05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AGGELIKI</dc:creator>
  <cp:lastModifiedBy>AGGELIKI</cp:lastModifiedBy>
  <cp:revision>6</cp:revision>
  <dcterms:created xsi:type="dcterms:W3CDTF">2018-03-26T15:24:00Z</dcterms:created>
  <dcterms:modified xsi:type="dcterms:W3CDTF">2018-05-07T11:17:00Z</dcterms:modified>
</cp:coreProperties>
</file>